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1481" w14:textId="77777777" w:rsidR="00864349" w:rsidRPr="00864349" w:rsidRDefault="00864349" w:rsidP="00864349">
      <w:pPr>
        <w:spacing w:after="0" w:line="240" w:lineRule="auto"/>
        <w:rPr>
          <w:rFonts w:ascii="Calibri" w:eastAsia="Calibri" w:hAnsi="Calibri" w:cs="Times New Roman"/>
          <w:lang w:val="ro-RO"/>
        </w:rPr>
      </w:pPr>
      <w:bookmarkStart w:id="0" w:name="_Hlk22641720"/>
    </w:p>
    <w:p w14:paraId="639D7865" w14:textId="77777777" w:rsidR="00864349" w:rsidRPr="00DD1CDE" w:rsidRDefault="00864349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APROBAT,</w:t>
      </w:r>
    </w:p>
    <w:p w14:paraId="2B20AB3C" w14:textId="77777777" w:rsidR="00864349" w:rsidRPr="00DD1CDE" w:rsidRDefault="00864349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DIRECTOR,</w:t>
      </w:r>
    </w:p>
    <w:p w14:paraId="1F55EFE5" w14:textId="77777777" w:rsidR="00864349" w:rsidRPr="00DD1CDE" w:rsidRDefault="00864349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PROF. ȚACU LILIANA</w:t>
      </w:r>
    </w:p>
    <w:p w14:paraId="3EE0E887" w14:textId="77777777" w:rsidR="00864349" w:rsidRDefault="007A1910" w:rsidP="007A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</w:pP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ab/>
        <w:t xml:space="preserve">   </w:t>
      </w:r>
    </w:p>
    <w:p w14:paraId="55454FB2" w14:textId="77777777" w:rsidR="007A1910" w:rsidRDefault="007A1910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</w:pPr>
    </w:p>
    <w:p w14:paraId="5F0F3288" w14:textId="77777777" w:rsidR="007A1910" w:rsidRPr="00DD1CDE" w:rsidRDefault="007A1910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6512878F" w14:textId="77777777" w:rsidR="00864349" w:rsidRPr="00DD1CDE" w:rsidRDefault="00864349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AVIZAT</w:t>
      </w:r>
    </w:p>
    <w:p w14:paraId="12E77855" w14:textId="77777777" w:rsidR="00864349" w:rsidRPr="00DD1CDE" w:rsidRDefault="00864349" w:rsidP="0086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PREȘEDINTE COMISIE S.C.I.M.</w:t>
      </w:r>
    </w:p>
    <w:p w14:paraId="55000043" w14:textId="77777777" w:rsidR="00864349" w:rsidRPr="00DD1CDE" w:rsidRDefault="00864349" w:rsidP="007A1910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Bookman Old Style" w:eastAsia="Lucida Sans Unicode" w:hAnsi="Bookman Old Style" w:cs="Bookman Old Style"/>
          <w:b/>
          <w:bCs/>
          <w:u w:val="single"/>
          <w:lang w:val="ro-RO" w:eastAsia="ar-SA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PROF. </w:t>
      </w:r>
      <w:r w:rsidRPr="00DD1CDE">
        <w:rPr>
          <w:rFonts w:ascii="Times New Roman,Bold" w:eastAsia="Calibri" w:hAnsi="Times New Roman,Bold" w:cs="Times New Roman,Bold"/>
          <w:b/>
          <w:bCs/>
          <w:sz w:val="28"/>
          <w:szCs w:val="28"/>
          <w:lang w:val="ro-RO"/>
        </w:rPr>
        <w:t>.....................</w:t>
      </w:r>
    </w:p>
    <w:p w14:paraId="7C16EAB2" w14:textId="77777777" w:rsidR="00864349" w:rsidRPr="00DD1CDE" w:rsidRDefault="00864349" w:rsidP="0086434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16369F22" w14:textId="77777777" w:rsidR="00864349" w:rsidRPr="00DD1CDE" w:rsidRDefault="00864349" w:rsidP="0086434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4883A78E" w14:textId="77777777" w:rsidR="00864349" w:rsidRPr="00DD1CDE" w:rsidRDefault="00864349" w:rsidP="00864349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D1CDE">
        <w:rPr>
          <w:rFonts w:ascii="Times New Roman" w:eastAsia="Calibri" w:hAnsi="Times New Roman" w:cs="Times New Roman"/>
          <w:b/>
          <w:sz w:val="28"/>
        </w:rPr>
        <w:t>PROCEDURĂ OPERAȚIONALĂ</w:t>
      </w:r>
    </w:p>
    <w:p w14:paraId="7DBFC202" w14:textId="77777777" w:rsidR="00864349" w:rsidRPr="00DD1CDE" w:rsidRDefault="00864349" w:rsidP="0086434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14:paraId="4082B53F" w14:textId="77777777" w:rsidR="00864349" w:rsidRPr="00DD1CDE" w:rsidRDefault="00864349" w:rsidP="0086434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14:paraId="717008BA" w14:textId="77777777" w:rsidR="00864349" w:rsidRPr="00864349" w:rsidRDefault="00864349" w:rsidP="00864349">
      <w:pPr>
        <w:spacing w:after="160" w:line="259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8643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DE PREDARE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643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PRIMIRE MANUALE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Ș</w:t>
      </w:r>
      <w:r w:rsidRPr="008643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COLARE </w:t>
      </w:r>
    </w:p>
    <w:p w14:paraId="720BB56A" w14:textId="77777777" w:rsidR="00864349" w:rsidRPr="00DD1CDE" w:rsidRDefault="00864349" w:rsidP="0086434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14:paraId="463B8870" w14:textId="77777777" w:rsidR="00864349" w:rsidRPr="00DD1CDE" w:rsidRDefault="00864349" w:rsidP="00864349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D1CDE">
        <w:rPr>
          <w:rFonts w:ascii="Times New Roman" w:eastAsia="Calibri" w:hAnsi="Times New Roman" w:cs="Times New Roman"/>
          <w:b/>
          <w:sz w:val="28"/>
        </w:rPr>
        <w:t>PO-01.01</w:t>
      </w:r>
    </w:p>
    <w:p w14:paraId="74EDFDF0" w14:textId="77777777" w:rsidR="00864349" w:rsidRPr="00DD1CDE" w:rsidRDefault="00864349" w:rsidP="0086434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6933C470" w14:textId="77777777" w:rsidR="00864349" w:rsidRPr="00DD1CDE" w:rsidRDefault="00864349" w:rsidP="0086434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0203FE64" w14:textId="77777777" w:rsidR="00864349" w:rsidRPr="00864349" w:rsidRDefault="00864349" w:rsidP="00864349">
      <w:pPr>
        <w:spacing w:after="160" w:line="259" w:lineRule="auto"/>
        <w:ind w:left="284" w:firstLine="567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bookmarkEnd w:id="0"/>
    <w:p w14:paraId="6E4305E9" w14:textId="77777777" w:rsidR="00864349" w:rsidRDefault="00864349" w:rsidP="00864349">
      <w:pPr>
        <w:spacing w:after="160" w:line="259" w:lineRule="auto"/>
        <w:ind w:left="284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46B5B5" w14:textId="77777777" w:rsidR="00864349" w:rsidRDefault="00864349" w:rsidP="00864349">
      <w:pPr>
        <w:spacing w:after="160" w:line="259" w:lineRule="auto"/>
        <w:ind w:left="284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B5A71C" w14:textId="77777777" w:rsidR="00864349" w:rsidRPr="00864349" w:rsidRDefault="00864349" w:rsidP="00864349">
      <w:pPr>
        <w:spacing w:after="160" w:line="259" w:lineRule="auto"/>
        <w:ind w:left="284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D8CC84" w14:textId="77777777" w:rsidR="00075587" w:rsidRDefault="00075587"/>
    <w:p w14:paraId="562ABAA5" w14:textId="77777777" w:rsidR="00864349" w:rsidRDefault="00864349"/>
    <w:p w14:paraId="40472BDA" w14:textId="77777777" w:rsidR="00864349" w:rsidRDefault="00864349"/>
    <w:p w14:paraId="056A10DB" w14:textId="77777777" w:rsidR="00864349" w:rsidRDefault="00864349"/>
    <w:p w14:paraId="5115600C" w14:textId="77777777" w:rsidR="00864349" w:rsidRDefault="00864349"/>
    <w:p w14:paraId="3C1298EE" w14:textId="77777777" w:rsidR="00864349" w:rsidRPr="00DD1CDE" w:rsidRDefault="00864349" w:rsidP="0086434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D1C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Cuprins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  <w:gridCol w:w="1168"/>
      </w:tblGrid>
      <w:tr w:rsidR="00864349" w:rsidRPr="00DD1CDE" w14:paraId="01FB0DA0" w14:textId="77777777" w:rsidTr="00864349">
        <w:tc>
          <w:tcPr>
            <w:tcW w:w="2235" w:type="dxa"/>
            <w:shd w:val="clear" w:color="auto" w:fill="auto"/>
            <w:vAlign w:val="center"/>
          </w:tcPr>
          <w:p w14:paraId="3081C3DE" w14:textId="77777777" w:rsidR="00864349" w:rsidRPr="00DD1CDE" w:rsidRDefault="00864349" w:rsidP="0036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Componentei</w:t>
            </w:r>
          </w:p>
          <w:p w14:paraId="7D43FA94" w14:textId="77777777" w:rsidR="00864349" w:rsidRPr="00DD1CDE" w:rsidRDefault="00864349" w:rsidP="0036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cadrul procedurii</w:t>
            </w:r>
          </w:p>
          <w:p w14:paraId="33F1054A" w14:textId="77777777" w:rsidR="00864349" w:rsidRPr="00DD1CDE" w:rsidRDefault="00864349" w:rsidP="0036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operaţionale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64B5BC" w14:textId="77777777" w:rsidR="00864349" w:rsidRPr="00DD1CDE" w:rsidRDefault="00864349" w:rsidP="00366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Denumirea componentei din cadrul procedurii operaţionale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29CBC91" w14:textId="77777777" w:rsidR="00864349" w:rsidRPr="00DD1CDE" w:rsidRDefault="00864349" w:rsidP="00366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Pagina</w:t>
            </w:r>
          </w:p>
        </w:tc>
      </w:tr>
      <w:tr w:rsidR="00864349" w:rsidRPr="00DD1CDE" w14:paraId="7DF3F318" w14:textId="77777777" w:rsidTr="00864349">
        <w:tc>
          <w:tcPr>
            <w:tcW w:w="2235" w:type="dxa"/>
            <w:shd w:val="clear" w:color="auto" w:fill="auto"/>
          </w:tcPr>
          <w:p w14:paraId="17466BD9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3A42A92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Coperta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4C01D923" w14:textId="77777777" w:rsidR="00864349" w:rsidRPr="00DD1CDE" w:rsidRDefault="00864349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4349" w:rsidRPr="00DD1CDE" w14:paraId="4C4BA2EF" w14:textId="77777777" w:rsidTr="00864349">
        <w:tc>
          <w:tcPr>
            <w:tcW w:w="2235" w:type="dxa"/>
            <w:shd w:val="clear" w:color="auto" w:fill="auto"/>
          </w:tcPr>
          <w:p w14:paraId="12C1E8B1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34088347" w14:textId="77777777" w:rsidR="00864349" w:rsidRPr="00DD1CDE" w:rsidRDefault="00864349" w:rsidP="0036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Lista responsabililor cu elaborarea, verificarea şi aprobarea ediţiei sau, după caz, a reviziei în cadrul ediţiei procedurii operaţionale</w:t>
            </w:r>
          </w:p>
        </w:tc>
        <w:tc>
          <w:tcPr>
            <w:tcW w:w="1168" w:type="dxa"/>
            <w:shd w:val="clear" w:color="auto" w:fill="auto"/>
          </w:tcPr>
          <w:p w14:paraId="45A0FE61" w14:textId="77777777" w:rsidR="00864349" w:rsidRPr="00DD1CDE" w:rsidRDefault="00864349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349" w:rsidRPr="00DD1CDE" w14:paraId="481B67C5" w14:textId="77777777" w:rsidTr="00864349">
        <w:tc>
          <w:tcPr>
            <w:tcW w:w="2235" w:type="dxa"/>
            <w:shd w:val="clear" w:color="auto" w:fill="auto"/>
          </w:tcPr>
          <w:p w14:paraId="0CB6808C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06E268B" w14:textId="77777777" w:rsidR="00864349" w:rsidRPr="00DD1CDE" w:rsidRDefault="00864349" w:rsidP="0036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Situaţia ediţiilor şi a reviziilor în cadrul ediţiilor procedurii operaţionale</w:t>
            </w:r>
          </w:p>
        </w:tc>
        <w:tc>
          <w:tcPr>
            <w:tcW w:w="1168" w:type="dxa"/>
            <w:shd w:val="clear" w:color="auto" w:fill="auto"/>
          </w:tcPr>
          <w:p w14:paraId="2CC9785E" w14:textId="77777777" w:rsidR="00864349" w:rsidRPr="00DD1CDE" w:rsidRDefault="00864349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349" w:rsidRPr="00DD1CDE" w14:paraId="267B5EBB" w14:textId="77777777" w:rsidTr="00864349">
        <w:tc>
          <w:tcPr>
            <w:tcW w:w="2235" w:type="dxa"/>
            <w:shd w:val="clear" w:color="auto" w:fill="auto"/>
          </w:tcPr>
          <w:p w14:paraId="5E68BE31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73553E88" w14:textId="77777777" w:rsidR="00864349" w:rsidRPr="00DD1CDE" w:rsidRDefault="00864349" w:rsidP="0036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Lista cuprinzând persoanele la care se difuzează ediţia sau, după caz, revizia din cadrul ediţiei procedurii operaţionale</w:t>
            </w:r>
          </w:p>
        </w:tc>
        <w:tc>
          <w:tcPr>
            <w:tcW w:w="1168" w:type="dxa"/>
            <w:shd w:val="clear" w:color="auto" w:fill="auto"/>
          </w:tcPr>
          <w:p w14:paraId="284CD45B" w14:textId="77777777" w:rsidR="00864349" w:rsidRPr="00DD1CDE" w:rsidRDefault="00864349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4349" w:rsidRPr="00DD1CDE" w14:paraId="0D457436" w14:textId="77777777" w:rsidTr="00864349">
        <w:tc>
          <w:tcPr>
            <w:tcW w:w="2235" w:type="dxa"/>
            <w:shd w:val="clear" w:color="auto" w:fill="auto"/>
          </w:tcPr>
          <w:p w14:paraId="65EE0432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7723F150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Scopul procedurii operaţionale</w:t>
            </w:r>
          </w:p>
        </w:tc>
        <w:tc>
          <w:tcPr>
            <w:tcW w:w="1168" w:type="dxa"/>
            <w:shd w:val="clear" w:color="auto" w:fill="auto"/>
          </w:tcPr>
          <w:p w14:paraId="38ED93A2" w14:textId="77777777" w:rsidR="00864349" w:rsidRPr="00DD1CDE" w:rsidRDefault="00864349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4349" w:rsidRPr="00DD1CDE" w14:paraId="1AF59144" w14:textId="77777777" w:rsidTr="00864349">
        <w:tc>
          <w:tcPr>
            <w:tcW w:w="2235" w:type="dxa"/>
            <w:shd w:val="clear" w:color="auto" w:fill="auto"/>
          </w:tcPr>
          <w:p w14:paraId="3C880499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49253846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Domeniul de aplicare a procedurii operaţionale</w:t>
            </w:r>
          </w:p>
        </w:tc>
        <w:tc>
          <w:tcPr>
            <w:tcW w:w="1168" w:type="dxa"/>
            <w:shd w:val="clear" w:color="auto" w:fill="auto"/>
          </w:tcPr>
          <w:p w14:paraId="33ECB557" w14:textId="77777777" w:rsidR="00864349" w:rsidRPr="00DD1CDE" w:rsidRDefault="00425B92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4349" w:rsidRPr="00DD1CDE" w14:paraId="4E720F4E" w14:textId="77777777" w:rsidTr="00864349">
        <w:tc>
          <w:tcPr>
            <w:tcW w:w="2235" w:type="dxa"/>
            <w:shd w:val="clear" w:color="auto" w:fill="auto"/>
          </w:tcPr>
          <w:p w14:paraId="59D29C31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7FBEF05E" w14:textId="77777777" w:rsidR="00864349" w:rsidRPr="00DD1CDE" w:rsidRDefault="00864349" w:rsidP="0036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Documentele de referinţă (reglementări) aplicabile procedurii operaţionale )</w:t>
            </w:r>
          </w:p>
        </w:tc>
        <w:tc>
          <w:tcPr>
            <w:tcW w:w="1168" w:type="dxa"/>
            <w:shd w:val="clear" w:color="auto" w:fill="auto"/>
          </w:tcPr>
          <w:p w14:paraId="5B184DEB" w14:textId="77777777" w:rsidR="00864349" w:rsidRPr="00DD1CDE" w:rsidRDefault="00425B92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4349" w:rsidRPr="00DD1CDE" w14:paraId="420393E0" w14:textId="77777777" w:rsidTr="00864349">
        <w:tc>
          <w:tcPr>
            <w:tcW w:w="2235" w:type="dxa"/>
            <w:shd w:val="clear" w:color="auto" w:fill="auto"/>
          </w:tcPr>
          <w:p w14:paraId="08C20280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15E68FD7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Definiţii şi abrevieri ale termenilor utilizaţi în procedurii operaţionale</w:t>
            </w:r>
          </w:p>
        </w:tc>
        <w:tc>
          <w:tcPr>
            <w:tcW w:w="1168" w:type="dxa"/>
            <w:shd w:val="clear" w:color="auto" w:fill="auto"/>
          </w:tcPr>
          <w:p w14:paraId="4928EC71" w14:textId="77777777" w:rsidR="00864349" w:rsidRPr="00DD1CDE" w:rsidRDefault="00425B92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349" w:rsidRPr="00DD1CDE" w14:paraId="0BD3CAA4" w14:textId="77777777" w:rsidTr="00864349">
        <w:tc>
          <w:tcPr>
            <w:tcW w:w="2235" w:type="dxa"/>
            <w:shd w:val="clear" w:color="auto" w:fill="auto"/>
          </w:tcPr>
          <w:p w14:paraId="1E4CD6A3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04D2F207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Descrierea procedurii operaţionale</w:t>
            </w:r>
          </w:p>
        </w:tc>
        <w:tc>
          <w:tcPr>
            <w:tcW w:w="1168" w:type="dxa"/>
            <w:shd w:val="clear" w:color="auto" w:fill="auto"/>
          </w:tcPr>
          <w:p w14:paraId="2B9B9C9C" w14:textId="77777777" w:rsidR="00864349" w:rsidRPr="00DD1CDE" w:rsidRDefault="00425B92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349" w:rsidRPr="00DD1CDE" w14:paraId="42393F61" w14:textId="77777777" w:rsidTr="00864349">
        <w:tc>
          <w:tcPr>
            <w:tcW w:w="2235" w:type="dxa"/>
            <w:shd w:val="clear" w:color="auto" w:fill="auto"/>
          </w:tcPr>
          <w:p w14:paraId="5711B15F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5CCE6167" w14:textId="77777777" w:rsidR="00864349" w:rsidRPr="00DD1CDE" w:rsidRDefault="00864349" w:rsidP="00366F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Responsabilităţi şi răspunderi în derularea activităţii</w:t>
            </w:r>
          </w:p>
        </w:tc>
        <w:tc>
          <w:tcPr>
            <w:tcW w:w="1168" w:type="dxa"/>
            <w:shd w:val="clear" w:color="auto" w:fill="auto"/>
          </w:tcPr>
          <w:p w14:paraId="747B88BA" w14:textId="77777777" w:rsidR="00864349" w:rsidRPr="00DD1CDE" w:rsidRDefault="00425B92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4349" w:rsidRPr="00DD1CDE" w14:paraId="45A6A839" w14:textId="77777777" w:rsidTr="00864349">
        <w:tc>
          <w:tcPr>
            <w:tcW w:w="2235" w:type="dxa"/>
            <w:shd w:val="clear" w:color="auto" w:fill="auto"/>
          </w:tcPr>
          <w:p w14:paraId="2941572A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4AB9A173" w14:textId="77777777" w:rsidR="00864349" w:rsidRPr="00DD1CDE" w:rsidRDefault="00864349" w:rsidP="00366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C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Anexe, înregistrări, arhivări</w:t>
            </w:r>
          </w:p>
        </w:tc>
        <w:tc>
          <w:tcPr>
            <w:tcW w:w="1168" w:type="dxa"/>
            <w:shd w:val="clear" w:color="auto" w:fill="auto"/>
          </w:tcPr>
          <w:p w14:paraId="4E73A5A6" w14:textId="77777777" w:rsidR="00864349" w:rsidRPr="00DD1CDE" w:rsidRDefault="00425B92" w:rsidP="00366F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25906129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Bookman Old Style" w:eastAsia="Lucida Sans Unicode" w:hAnsi="Bookman Old Style" w:cs="Bookman Old Style"/>
          <w:lang w:val="ro-RO" w:eastAsia="ar-SA"/>
        </w:rPr>
      </w:pPr>
    </w:p>
    <w:p w14:paraId="2EEC1C31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Bookman Old Style" w:eastAsia="Lucida Sans Unicode" w:hAnsi="Bookman Old Style" w:cs="Bookman Old Style"/>
          <w:lang w:val="ro-RO" w:eastAsia="ar-SA"/>
        </w:rPr>
      </w:pPr>
    </w:p>
    <w:p w14:paraId="3302436B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Bookman Old Style" w:eastAsia="Lucida Sans Unicode" w:hAnsi="Bookman Old Style" w:cs="Bookman Old Style"/>
          <w:lang w:val="ro-RO" w:eastAsia="ar-SA"/>
        </w:rPr>
      </w:pPr>
    </w:p>
    <w:p w14:paraId="78E11B83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Bookman Old Style" w:eastAsia="Lucida Sans Unicode" w:hAnsi="Bookman Old Style" w:cs="Bookman Old Style"/>
          <w:lang w:val="ro-RO" w:eastAsia="ar-SA"/>
        </w:rPr>
      </w:pPr>
    </w:p>
    <w:p w14:paraId="6EE960E8" w14:textId="77777777" w:rsidR="00864349" w:rsidRDefault="00864349"/>
    <w:p w14:paraId="0A3788EA" w14:textId="77777777" w:rsidR="00864349" w:rsidRDefault="00864349"/>
    <w:p w14:paraId="0F8C2A64" w14:textId="77777777" w:rsidR="00864349" w:rsidRDefault="00864349"/>
    <w:p w14:paraId="0F42E658" w14:textId="77777777" w:rsidR="00864349" w:rsidRDefault="00864349"/>
    <w:p w14:paraId="148B714C" w14:textId="77777777" w:rsidR="00864349" w:rsidRDefault="00864349"/>
    <w:p w14:paraId="44863458" w14:textId="77777777" w:rsidR="00864349" w:rsidRDefault="00864349"/>
    <w:p w14:paraId="6B92F599" w14:textId="77777777" w:rsidR="00864349" w:rsidRDefault="00864349"/>
    <w:p w14:paraId="7FE4E26B" w14:textId="77777777" w:rsidR="00864349" w:rsidRDefault="00864349"/>
    <w:p w14:paraId="0ACF1C2F" w14:textId="77777777" w:rsidR="00864349" w:rsidRDefault="00864349"/>
    <w:p w14:paraId="4678ED8C" w14:textId="77777777" w:rsidR="00864349" w:rsidRPr="00864349" w:rsidRDefault="00864349" w:rsidP="00864349">
      <w:pPr>
        <w:numPr>
          <w:ilvl w:val="0"/>
          <w:numId w:val="1"/>
        </w:num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8"/>
          <w:lang w:val="ro-RO" w:eastAsia="ar-SA"/>
        </w:rPr>
      </w:pPr>
      <w:r w:rsidRPr="00864349">
        <w:rPr>
          <w:rFonts w:ascii="Times New Roman" w:eastAsia="Lucida Sans Unicode" w:hAnsi="Times New Roman" w:cs="Times New Roman"/>
          <w:b/>
          <w:bCs/>
          <w:sz w:val="24"/>
          <w:szCs w:val="28"/>
          <w:lang w:val="ro-RO" w:eastAsia="ar-SA"/>
        </w:rPr>
        <w:t>Lista RESPONSABILILOR cu elaborarea, verificarea şi aprobarea EDIŢIEI sau a REVIZIEI ÎN CADRUL EDIŢIEI procedurii de lucru:</w:t>
      </w:r>
    </w:p>
    <w:p w14:paraId="283DEFB9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Bookman Old Style" w:eastAsia="Lucida Sans Unicode" w:hAnsi="Bookman Old Style" w:cs="Bookman Old Style"/>
          <w:b/>
          <w:bCs/>
          <w:u w:val="single"/>
          <w:lang w:val="ro-RO"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81"/>
        <w:gridCol w:w="2835"/>
        <w:gridCol w:w="2159"/>
        <w:gridCol w:w="1605"/>
        <w:gridCol w:w="1276"/>
      </w:tblGrid>
      <w:tr w:rsidR="00864349" w:rsidRPr="00DD1CDE" w14:paraId="328906E3" w14:textId="77777777" w:rsidTr="0086434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5A34" w14:textId="77777777" w:rsidR="00864349" w:rsidRPr="00DD1CDE" w:rsidRDefault="00864349" w:rsidP="00366F24">
            <w:pPr>
              <w:tabs>
                <w:tab w:val="left" w:pos="1275"/>
                <w:tab w:val="center" w:pos="5279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Nr. crt.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07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 xml:space="preserve">Elemente privind </w:t>
            </w:r>
            <w:r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responsabilii/</w:t>
            </w: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operaţiunea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2D9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Numele şi prenumele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19C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Funcţia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8632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F2F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Semnătura</w:t>
            </w:r>
          </w:p>
        </w:tc>
      </w:tr>
      <w:tr w:rsidR="00864349" w:rsidRPr="00DD1CDE" w14:paraId="227C6268" w14:textId="77777777" w:rsidTr="0086434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F06E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8E1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ECC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DDB2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3.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C71C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6806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5.</w:t>
            </w:r>
          </w:p>
        </w:tc>
      </w:tr>
      <w:tr w:rsidR="00864349" w:rsidRPr="00DD1CDE" w14:paraId="3AE3C97E" w14:textId="77777777" w:rsidTr="0086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FA6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1.1.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64B0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Elaborat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85E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0A8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5A9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933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  <w:tr w:rsidR="00864349" w:rsidRPr="00DD1CDE" w14:paraId="2CA87877" w14:textId="77777777" w:rsidTr="0086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C8E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1.2.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2A5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 xml:space="preserve">Verificat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9B02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6D2C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1BD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951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  <w:tr w:rsidR="00864349" w:rsidRPr="00DD1CDE" w14:paraId="2C15516C" w14:textId="77777777" w:rsidTr="0086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3B8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1.3.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A320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 xml:space="preserve">Verificat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F0D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6FCD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E370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22F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  <w:tr w:rsidR="00864349" w:rsidRPr="00DD1CDE" w14:paraId="64F2D3AE" w14:textId="77777777" w:rsidTr="0086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611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1.4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ACC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Aprobat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776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A93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C9E4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0AC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  <w:p w14:paraId="56F3E05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</w:tbl>
    <w:p w14:paraId="52AFA522" w14:textId="77777777" w:rsidR="00864349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val="ro-RO" w:eastAsia="ar-SA"/>
        </w:rPr>
      </w:pPr>
    </w:p>
    <w:p w14:paraId="375EEAE9" w14:textId="77777777" w:rsidR="00864349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val="ro-RO" w:eastAsia="ar-SA"/>
        </w:rPr>
      </w:pPr>
    </w:p>
    <w:p w14:paraId="4F66B327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val="ro-RO" w:eastAsia="ar-SA"/>
        </w:rPr>
      </w:pPr>
    </w:p>
    <w:p w14:paraId="31F3B616" w14:textId="77777777" w:rsidR="00864349" w:rsidRPr="00864349" w:rsidRDefault="00864349" w:rsidP="00864349">
      <w:pPr>
        <w:numPr>
          <w:ilvl w:val="0"/>
          <w:numId w:val="1"/>
        </w:num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lang w:val="ro-RO" w:eastAsia="ar-SA"/>
        </w:rPr>
      </w:pPr>
      <w:r w:rsidRPr="00864349">
        <w:rPr>
          <w:rFonts w:ascii="Times New Roman" w:eastAsia="Lucida Sans Unicode" w:hAnsi="Times New Roman" w:cs="Times New Roman"/>
          <w:b/>
          <w:bCs/>
          <w:sz w:val="24"/>
          <w:lang w:val="ro-RO" w:eastAsia="ar-SA"/>
        </w:rPr>
        <w:t>Situaţia EDIŢIILOR şi a REVIZIILOR ÎN CADRUL EDIŢIILOR procedurii de lucru:</w:t>
      </w:r>
    </w:p>
    <w:p w14:paraId="6D9D3871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lang w:val="ro-RO" w:eastAsia="ar-SA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4"/>
        <w:gridCol w:w="1624"/>
        <w:gridCol w:w="1800"/>
        <w:gridCol w:w="3060"/>
        <w:gridCol w:w="2498"/>
      </w:tblGrid>
      <w:tr w:rsidR="00864349" w:rsidRPr="00DD1CDE" w14:paraId="19E44F4F" w14:textId="77777777" w:rsidTr="00864349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27B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Nr. crt.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30E1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Ediţia / revizia în cadrul ediţiei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17A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Componenta revizuită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564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Modalitatea de revizuire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13D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 xml:space="preserve">Data de la care se aplică prevederile ediţiei / revizuirii ediţiei </w:t>
            </w:r>
          </w:p>
        </w:tc>
      </w:tr>
      <w:tr w:rsidR="00864349" w:rsidRPr="00DD1CDE" w14:paraId="6BAA9A2F" w14:textId="77777777" w:rsidTr="00864349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5261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346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DD44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3ED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70DC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4.</w:t>
            </w:r>
          </w:p>
        </w:tc>
      </w:tr>
      <w:tr w:rsidR="00864349" w:rsidRPr="00DD1CDE" w14:paraId="43A6B696" w14:textId="77777777" w:rsidTr="0086434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FD5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2.1.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3E56" w14:textId="77777777" w:rsidR="00864349" w:rsidRPr="00DD1CDE" w:rsidRDefault="00864349" w:rsidP="00864349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Ediţia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3E82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F630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7E1C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  <w:tr w:rsidR="00864349" w:rsidRPr="00DD1CDE" w14:paraId="5CF0A934" w14:textId="77777777" w:rsidTr="0086434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7E1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2.2.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443F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Revizia I.1.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0386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EEF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57E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  <w:tr w:rsidR="00864349" w:rsidRPr="00DD1CDE" w14:paraId="0DED0524" w14:textId="77777777" w:rsidTr="0086434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0E87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2.3.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1454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Revizia I.2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B8B4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913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54F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</w:p>
        </w:tc>
      </w:tr>
    </w:tbl>
    <w:p w14:paraId="58EAF564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val="ro-RO" w:eastAsia="ar-SA"/>
        </w:rPr>
      </w:pPr>
    </w:p>
    <w:p w14:paraId="48D4E9D3" w14:textId="77777777" w:rsidR="00864349" w:rsidRDefault="00864349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2B1B1E18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4A5E3B69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1C1A09EE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2DFBC0AF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2E1BCF85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7BF4E1E7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7C8B4AC8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06C0E235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30B2AEFF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51F038C3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07BE7FAA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323442AC" w14:textId="77777777" w:rsidR="00893501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19EE96E1" w14:textId="77777777" w:rsidR="00893501" w:rsidRPr="00DD1CDE" w:rsidRDefault="00893501" w:rsidP="00864349">
      <w:pPr>
        <w:tabs>
          <w:tab w:val="left" w:pos="12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rPr>
          <w:rFonts w:ascii="Bookman Old Style" w:eastAsia="Lucida Sans Unicode" w:hAnsi="Bookman Old Style" w:cs="Bookman Old Style"/>
          <w:sz w:val="28"/>
          <w:szCs w:val="28"/>
          <w:lang w:val="ro-RO" w:eastAsia="ar-SA"/>
        </w:rPr>
      </w:pPr>
    </w:p>
    <w:p w14:paraId="711EF9C5" w14:textId="77777777" w:rsidR="00864349" w:rsidRPr="00864349" w:rsidRDefault="00864349" w:rsidP="00864349">
      <w:pPr>
        <w:numPr>
          <w:ilvl w:val="0"/>
          <w:numId w:val="3"/>
        </w:num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8"/>
          <w:lang w:val="ro-RO" w:eastAsia="ar-SA"/>
        </w:rPr>
      </w:pPr>
      <w:r w:rsidRPr="00864349">
        <w:rPr>
          <w:rFonts w:ascii="Times New Roman" w:eastAsia="Lucida Sans Unicode" w:hAnsi="Times New Roman" w:cs="Times New Roman"/>
          <w:b/>
          <w:bCs/>
          <w:sz w:val="24"/>
          <w:szCs w:val="28"/>
          <w:lang w:val="ro-RO" w:eastAsia="ar-SA"/>
        </w:rPr>
        <w:lastRenderedPageBreak/>
        <w:t>Lista PERSOANELOR la care se difuzează ediţia / revizia în cadrul ediţiei procedurii de lucru</w:t>
      </w:r>
    </w:p>
    <w:p w14:paraId="4C60F812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Bookman Old Style" w:eastAsia="Lucida Sans Unicode" w:hAnsi="Bookman Old Style" w:cs="Bookman Old Style"/>
          <w:b/>
          <w:bCs/>
          <w:u w:val="single"/>
          <w:lang w:val="ro-RO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3"/>
        <w:gridCol w:w="1706"/>
        <w:gridCol w:w="827"/>
        <w:gridCol w:w="1620"/>
        <w:gridCol w:w="1451"/>
        <w:gridCol w:w="1620"/>
        <w:gridCol w:w="1259"/>
        <w:gridCol w:w="901"/>
      </w:tblGrid>
      <w:tr w:rsidR="00864349" w:rsidRPr="00DD1CDE" w14:paraId="170E6CE5" w14:textId="77777777" w:rsidTr="00893501"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ADF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Nr. crt.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DE5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Scopul difuzării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2C0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Ex. Nr.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5373" w14:textId="77777777" w:rsidR="00893501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Comparti</w:t>
            </w:r>
            <w:r w:rsidR="0089350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-</w:t>
            </w:r>
          </w:p>
          <w:p w14:paraId="1A723820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ment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D2D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Funcţia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F97D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Nume şi prenume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0E8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Data primirii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E38D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Semn.</w:t>
            </w:r>
          </w:p>
        </w:tc>
      </w:tr>
      <w:tr w:rsidR="00864349" w:rsidRPr="00DD1CDE" w14:paraId="699BF85E" w14:textId="77777777" w:rsidTr="00893501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4A69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60F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57E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D14D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3.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456C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20E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5.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B0C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6.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B0E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7.</w:t>
            </w:r>
          </w:p>
        </w:tc>
      </w:tr>
      <w:tr w:rsidR="00864349" w:rsidRPr="00DD1CDE" w14:paraId="5484BBF2" w14:textId="77777777" w:rsidTr="0089350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158D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8F2D" w14:textId="77777777" w:rsidR="00864349" w:rsidRPr="00893501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Aprobare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79BA" w14:textId="77777777" w:rsidR="00864349" w:rsidRPr="00893501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C03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E50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744B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3BE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2B3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864349" w:rsidRPr="00DD1CDE" w14:paraId="5B521A4C" w14:textId="77777777" w:rsidTr="0089350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0544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bookmarkStart w:id="1" w:name="Bookmark"/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A6B8" w14:textId="77777777" w:rsidR="00864349" w:rsidRPr="00893501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Avizare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B058" w14:textId="77777777" w:rsidR="00864349" w:rsidRPr="00893501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061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B6A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597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35E6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823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864349" w:rsidRPr="00DD1CDE" w14:paraId="01806C25" w14:textId="77777777" w:rsidTr="0089350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B6CA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53C6" w14:textId="77777777" w:rsidR="00864349" w:rsidRPr="00893501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Aplicare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BE74" w14:textId="77777777" w:rsidR="00864349" w:rsidRPr="00893501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34B7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42BF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7361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097D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AB32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864349" w:rsidRPr="00DD1CDE" w14:paraId="0DD4E63C" w14:textId="77777777" w:rsidTr="0089350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65CA" w14:textId="77777777" w:rsidR="00864349" w:rsidRPr="00DD1CDE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BF84" w14:textId="77777777" w:rsidR="00864349" w:rsidRPr="00893501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Informare, colaborare, compatibilizare activităţi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F4AE" w14:textId="77777777" w:rsidR="00864349" w:rsidRPr="00893501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e</w:t>
            </w:r>
            <w:r w:rsidR="00864349"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lectronic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AD39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40D8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6FD8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6EFD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9842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864349" w:rsidRPr="00DD1CDE" w14:paraId="3ACBF13F" w14:textId="77777777" w:rsidTr="0089350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3F7F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3.7.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D1B7" w14:textId="77777777" w:rsidR="00864349" w:rsidRPr="00893501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Postare pe site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2682" w14:textId="77777777" w:rsidR="00864349" w:rsidRPr="00893501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189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A6F4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B9AE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164A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D2B3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864349" w:rsidRPr="00DD1CDE" w14:paraId="2CEEC76C" w14:textId="77777777" w:rsidTr="0089350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E0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4161" w14:textId="77777777" w:rsidR="00864349" w:rsidRPr="00893501" w:rsidRDefault="00864349" w:rsidP="00893501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Inregistrare, evidenţă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FEBB" w14:textId="77777777" w:rsidR="00864349" w:rsidRPr="00893501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</w:pPr>
            <w:r w:rsidRPr="00893501">
              <w:rPr>
                <w:rFonts w:ascii="Times New Roman" w:eastAsia="Lucida Sans Unicode" w:hAnsi="Times New Roman" w:cs="Times New Roman"/>
                <w:szCs w:val="24"/>
                <w:lang w:val="ro-RO"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1344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EE8C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3857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4663" w14:textId="77777777" w:rsidR="00864349" w:rsidRPr="00DD1CDE" w:rsidRDefault="00864349" w:rsidP="00366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0335" w14:textId="77777777" w:rsidR="00864349" w:rsidRPr="00DD1CDE" w:rsidRDefault="00864349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bookmarkEnd w:id="1"/>
    </w:tbl>
    <w:p w14:paraId="5F65326E" w14:textId="77777777" w:rsidR="00864349" w:rsidRPr="00DD1CDE" w:rsidRDefault="00864349" w:rsidP="00864349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Bookman Old Style" w:eastAsia="Lucida Sans Unicode" w:hAnsi="Bookman Old Style" w:cs="Bookman Old Style"/>
          <w:b/>
          <w:bCs/>
          <w:u w:val="single"/>
          <w:lang w:val="ro-RO" w:eastAsia="ar-SA"/>
        </w:rPr>
      </w:pPr>
    </w:p>
    <w:p w14:paraId="484C88A4" w14:textId="77777777" w:rsidR="00893501" w:rsidRDefault="00893501" w:rsidP="00893501">
      <w:pPr>
        <w:pStyle w:val="Default"/>
      </w:pPr>
    </w:p>
    <w:p w14:paraId="3B22DDE2" w14:textId="77777777" w:rsidR="00893501" w:rsidRPr="00893501" w:rsidRDefault="00893501" w:rsidP="00893501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4</w:t>
      </w:r>
      <w:r w:rsidRPr="00893501">
        <w:rPr>
          <w:b/>
          <w:bCs/>
          <w:szCs w:val="23"/>
        </w:rPr>
        <w:t xml:space="preserve">. SCOP </w:t>
      </w:r>
    </w:p>
    <w:p w14:paraId="43A70CEE" w14:textId="77777777" w:rsidR="00893501" w:rsidRDefault="00893501" w:rsidP="00893501">
      <w:pPr>
        <w:pStyle w:val="Default"/>
        <w:jc w:val="both"/>
        <w:rPr>
          <w:szCs w:val="23"/>
        </w:rPr>
      </w:pPr>
      <w:proofErr w:type="spellStart"/>
      <w:r w:rsidRPr="00893501">
        <w:rPr>
          <w:szCs w:val="23"/>
        </w:rPr>
        <w:t>Procedura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vizeaza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stabilirea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unui</w:t>
      </w:r>
      <w:proofErr w:type="spellEnd"/>
      <w:r w:rsidRPr="00893501">
        <w:rPr>
          <w:szCs w:val="23"/>
        </w:rPr>
        <w:t xml:space="preserve"> set de reguli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operatiuni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privind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predarea</w:t>
      </w:r>
      <w:proofErr w:type="spellEnd"/>
      <w:r w:rsidRPr="00893501">
        <w:rPr>
          <w:szCs w:val="23"/>
        </w:rPr>
        <w:t xml:space="preserve"> - </w:t>
      </w:r>
      <w:proofErr w:type="spellStart"/>
      <w:r w:rsidRPr="00893501">
        <w:rPr>
          <w:szCs w:val="23"/>
        </w:rPr>
        <w:t>primirea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 la </w:t>
      </w:r>
      <w:proofErr w:type="spellStart"/>
      <w:r w:rsidRPr="00893501">
        <w:rPr>
          <w:szCs w:val="23"/>
        </w:rPr>
        <w:t>sfârşitul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anului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scolar</w:t>
      </w:r>
      <w:proofErr w:type="spellEnd"/>
      <w:r w:rsidRPr="00893501">
        <w:rPr>
          <w:szCs w:val="23"/>
        </w:rPr>
        <w:t xml:space="preserve"> 2019-2020 precum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responsabilitatilor</w:t>
      </w:r>
      <w:proofErr w:type="spellEnd"/>
      <w:r w:rsidRPr="00893501">
        <w:rPr>
          <w:szCs w:val="23"/>
        </w:rPr>
        <w:t xml:space="preserve"> in </w:t>
      </w:r>
      <w:proofErr w:type="spellStart"/>
      <w:r w:rsidRPr="00893501">
        <w:rPr>
          <w:szCs w:val="23"/>
        </w:rPr>
        <w:t>proces</w:t>
      </w:r>
      <w:r>
        <w:rPr>
          <w:szCs w:val="23"/>
        </w:rPr>
        <w:t>ul</w:t>
      </w:r>
      <w:proofErr w:type="spellEnd"/>
      <w:r>
        <w:rPr>
          <w:szCs w:val="23"/>
        </w:rPr>
        <w:t xml:space="preserve"> de </w:t>
      </w:r>
      <w:proofErr w:type="spellStart"/>
      <w:r>
        <w:rPr>
          <w:szCs w:val="23"/>
        </w:rPr>
        <w:t>monitorizare</w:t>
      </w:r>
      <w:proofErr w:type="spellEnd"/>
      <w:r>
        <w:rPr>
          <w:szCs w:val="23"/>
        </w:rPr>
        <w:t xml:space="preserve"> a </w:t>
      </w:r>
      <w:proofErr w:type="spellStart"/>
      <w:r>
        <w:rPr>
          <w:szCs w:val="23"/>
        </w:rPr>
        <w:t>manualelor</w:t>
      </w:r>
      <w:proofErr w:type="spellEnd"/>
      <w:r w:rsidRPr="00893501">
        <w:rPr>
          <w:szCs w:val="23"/>
        </w:rPr>
        <w:t xml:space="preserve">. </w:t>
      </w:r>
    </w:p>
    <w:p w14:paraId="7AA7DA87" w14:textId="77777777" w:rsidR="00893501" w:rsidRPr="00893501" w:rsidRDefault="00893501" w:rsidP="00893501">
      <w:pPr>
        <w:pStyle w:val="Default"/>
        <w:jc w:val="both"/>
        <w:rPr>
          <w:szCs w:val="23"/>
        </w:rPr>
      </w:pPr>
    </w:p>
    <w:p w14:paraId="1477659B" w14:textId="77777777" w:rsidR="00893501" w:rsidRPr="00893501" w:rsidRDefault="00893501" w:rsidP="00893501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5</w:t>
      </w:r>
      <w:r w:rsidRPr="00893501">
        <w:rPr>
          <w:b/>
          <w:bCs/>
          <w:szCs w:val="23"/>
        </w:rPr>
        <w:t xml:space="preserve">. ARIE DE CUPRINDERE </w:t>
      </w:r>
    </w:p>
    <w:p w14:paraId="4381A8D3" w14:textId="77777777" w:rsidR="00893501" w:rsidRDefault="00893501" w:rsidP="00893501">
      <w:pPr>
        <w:pStyle w:val="Default"/>
        <w:jc w:val="both"/>
        <w:rPr>
          <w:szCs w:val="23"/>
        </w:rPr>
      </w:pPr>
      <w:proofErr w:type="spellStart"/>
      <w:r w:rsidRPr="00893501">
        <w:rPr>
          <w:szCs w:val="23"/>
        </w:rPr>
        <w:t>Prevederile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prezentei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proceduri</w:t>
      </w:r>
      <w:proofErr w:type="spellEnd"/>
      <w:r w:rsidRPr="00893501">
        <w:rPr>
          <w:szCs w:val="23"/>
        </w:rPr>
        <w:t xml:space="preserve"> se </w:t>
      </w:r>
      <w:proofErr w:type="spellStart"/>
      <w:r w:rsidRPr="00893501">
        <w:rPr>
          <w:szCs w:val="23"/>
        </w:rPr>
        <w:t>aplica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catre</w:t>
      </w:r>
      <w:proofErr w:type="spellEnd"/>
      <w:r w:rsidRPr="00893501">
        <w:rPr>
          <w:szCs w:val="23"/>
        </w:rPr>
        <w:t xml:space="preserve"> CN Gib </w:t>
      </w:r>
      <w:proofErr w:type="spellStart"/>
      <w:r w:rsidRPr="00893501">
        <w:rPr>
          <w:szCs w:val="23"/>
        </w:rPr>
        <w:t>Mihaescu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Dragasani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se </w:t>
      </w:r>
      <w:proofErr w:type="spellStart"/>
      <w:r w:rsidRPr="00893501">
        <w:rPr>
          <w:szCs w:val="23"/>
        </w:rPr>
        <w:t>adresează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elevilor</w:t>
      </w:r>
      <w:proofErr w:type="spellEnd"/>
      <w:r w:rsidRPr="00893501">
        <w:rPr>
          <w:szCs w:val="23"/>
        </w:rPr>
        <w:t xml:space="preserve"> din </w:t>
      </w:r>
      <w:proofErr w:type="spellStart"/>
      <w:r w:rsidRPr="00893501">
        <w:rPr>
          <w:szCs w:val="23"/>
        </w:rPr>
        <w:t>ciclul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liceal</w:t>
      </w:r>
      <w:proofErr w:type="spellEnd"/>
      <w:r w:rsidRPr="00893501">
        <w:rPr>
          <w:szCs w:val="23"/>
        </w:rPr>
        <w:t xml:space="preserve">, </w:t>
      </w:r>
      <w:proofErr w:type="spellStart"/>
      <w:r w:rsidRPr="00893501">
        <w:rPr>
          <w:szCs w:val="23"/>
        </w:rPr>
        <w:t>cls</w:t>
      </w:r>
      <w:proofErr w:type="spellEnd"/>
      <w:r w:rsidRPr="00893501">
        <w:rPr>
          <w:szCs w:val="23"/>
        </w:rPr>
        <w:t xml:space="preserve">. a XII-a. </w:t>
      </w:r>
    </w:p>
    <w:p w14:paraId="6036855C" w14:textId="77777777" w:rsidR="00893501" w:rsidRPr="00893501" w:rsidRDefault="00893501" w:rsidP="00893501">
      <w:pPr>
        <w:pStyle w:val="Default"/>
        <w:jc w:val="both"/>
        <w:rPr>
          <w:szCs w:val="23"/>
        </w:rPr>
      </w:pPr>
    </w:p>
    <w:p w14:paraId="26A70B0A" w14:textId="77777777" w:rsidR="00893501" w:rsidRPr="00893501" w:rsidRDefault="00893501" w:rsidP="00893501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6</w:t>
      </w:r>
      <w:r w:rsidRPr="00893501">
        <w:rPr>
          <w:b/>
          <w:bCs/>
          <w:szCs w:val="23"/>
        </w:rPr>
        <w:t xml:space="preserve">. RESPONSABILITĂŢI </w:t>
      </w:r>
    </w:p>
    <w:p w14:paraId="715F58B2" w14:textId="77777777" w:rsidR="00864349" w:rsidRPr="00893501" w:rsidRDefault="00893501" w:rsidP="008935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93501">
        <w:rPr>
          <w:rFonts w:ascii="Times New Roman" w:hAnsi="Times New Roman" w:cs="Times New Roman"/>
          <w:sz w:val="24"/>
          <w:szCs w:val="23"/>
        </w:rPr>
        <w:t>Responsabili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procedură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: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bibliotecar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Lupu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Carmen care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stabileşte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graficul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de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predare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–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primire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a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manualelor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şcolare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şi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diriginţii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claselor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care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vor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însoţi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elevii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pentru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a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preda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manualele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>.</w:t>
      </w:r>
    </w:p>
    <w:p w14:paraId="71DA8B3D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681C969F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2BCB4E85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3190085A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7D9D3BD5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140D641A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60C5E786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234FF4B8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4D6C060B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4430AD9C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1A811CCE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663ACA39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786CE02B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03E0CE4E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62574367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48C1A1AE" w14:textId="77777777" w:rsid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</w:pPr>
    </w:p>
    <w:p w14:paraId="47647331" w14:textId="77777777" w:rsidR="00893501" w:rsidRPr="00893501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8"/>
          <w:u w:val="single"/>
          <w:lang w:val="ro-RO" w:eastAsia="ar-SA"/>
        </w:rPr>
      </w:pPr>
      <w:r w:rsidRPr="00893501">
        <w:rPr>
          <w:rFonts w:ascii="Times New Roman" w:eastAsia="Lucida Sans Unicode" w:hAnsi="Times New Roman" w:cs="Times New Roman"/>
          <w:b/>
          <w:sz w:val="24"/>
          <w:szCs w:val="28"/>
          <w:lang w:val="ro-RO" w:eastAsia="ar-SA"/>
        </w:rPr>
        <w:t>7.</w:t>
      </w:r>
      <w:r w:rsidRPr="00893501">
        <w:rPr>
          <w:rFonts w:ascii="Times New Roman" w:eastAsia="Lucida Sans Unicode" w:hAnsi="Times New Roman" w:cs="Times New Roman"/>
          <w:sz w:val="24"/>
          <w:szCs w:val="28"/>
          <w:lang w:val="ro-RO" w:eastAsia="ar-SA"/>
        </w:rPr>
        <w:t xml:space="preserve"> </w:t>
      </w:r>
      <w:r w:rsidRPr="00893501">
        <w:rPr>
          <w:rFonts w:ascii="Times New Roman" w:eastAsia="Lucida Sans Unicode" w:hAnsi="Times New Roman" w:cs="Times New Roman"/>
          <w:b/>
          <w:bCs/>
          <w:sz w:val="24"/>
          <w:szCs w:val="28"/>
          <w:u w:val="single"/>
          <w:lang w:val="ro-RO" w:eastAsia="ar-SA"/>
        </w:rPr>
        <w:t xml:space="preserve">DEFINIŢII  ŞI  ABREVIERI ALE TERMENILOR </w:t>
      </w:r>
    </w:p>
    <w:p w14:paraId="73A3F69D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  <w:r w:rsidRPr="00DD1CDE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14:paraId="7438E0BD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  <w:r w:rsidRPr="00DD1CDE"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  <w:t>7.1 Definiţii  ale  termenilor utilizaţi:</w:t>
      </w:r>
    </w:p>
    <w:p w14:paraId="4512AEAB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2472"/>
        <w:gridCol w:w="7385"/>
      </w:tblGrid>
      <w:tr w:rsidR="00893501" w:rsidRPr="00DD1CDE" w14:paraId="1CD23368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A145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Nr. crt.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DB64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 xml:space="preserve">Termenul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409A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Definiţia şi / sau, dacă este cazul, actul care defineşte termenul respectiv</w:t>
            </w:r>
          </w:p>
        </w:tc>
      </w:tr>
      <w:tr w:rsidR="00893501" w:rsidRPr="00DD1CDE" w14:paraId="1F16A779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DFFE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EA7E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Procedura de lucru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A7BC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Prezentarea formalizată, în scris, a tuturor paşilor care trebuie urmaţi, a metodelor de lucru stabilite şi a regulilor de aplicat în vederea realizării activităţii, cu privire la succesiunea elementelor din cadrul derulării procesului respectiv</w:t>
            </w:r>
          </w:p>
        </w:tc>
      </w:tr>
      <w:tr w:rsidR="00893501" w:rsidRPr="00DD1CDE" w14:paraId="49F37AAC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8E12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1C75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Ediţie a unei proceduri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9F21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Forma iniţială sau actualizată, după caz, a unei proceduri operaţionale, aprobată şi difuzată</w:t>
            </w:r>
          </w:p>
        </w:tc>
      </w:tr>
      <w:tr w:rsidR="00893501" w:rsidRPr="00DD1CDE" w14:paraId="2C20E785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EF7B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F0BE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Revizia în cadrul ediţiei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5F32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Acţiunile de modificare, adăugare, actualizare, suprimare sau altele asemenea, după caz, a uneia sau a mai multor componente ale unei ediţii a procedurii operaţionale, acţiuni care au fost aprobate şi difuzate</w:t>
            </w:r>
          </w:p>
        </w:tc>
      </w:tr>
    </w:tbl>
    <w:p w14:paraId="055E9171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</w:p>
    <w:p w14:paraId="17FE5167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  <w:r w:rsidRPr="00DD1CDE"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  <w:t>7.2 Abrevieri ale termenilor utilizaţi</w:t>
      </w:r>
    </w:p>
    <w:p w14:paraId="12859C7C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3240"/>
        <w:gridCol w:w="6017"/>
      </w:tblGrid>
      <w:tr w:rsidR="00893501" w:rsidRPr="00DD1CDE" w14:paraId="3CF141A6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0023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  <w:t>Nr. crt.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164F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  <w:t>Abrevierea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9524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font283"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  <w:t>Termenul abreviat</w:t>
            </w:r>
          </w:p>
        </w:tc>
      </w:tr>
      <w:tr w:rsidR="00893501" w:rsidRPr="00DD1CDE" w14:paraId="0407497C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404B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lang w:val="ro-RO" w:eastAsia="ar-SA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3F90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>P.O.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2145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>Procedura operaţională</w:t>
            </w:r>
          </w:p>
        </w:tc>
      </w:tr>
      <w:tr w:rsidR="00893501" w:rsidRPr="00DD1CDE" w14:paraId="492B0919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BF70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lang w:val="ro-RO"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F7AB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>
              <w:rPr>
                <w:rFonts w:ascii="Times New Roman" w:eastAsia="Lucida Sans Unicode" w:hAnsi="Times New Roman" w:cs="Times New Roman"/>
                <w:lang w:val="ro-RO" w:eastAsia="ar-SA"/>
              </w:rPr>
              <w:t>ROI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15A3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>
              <w:rPr>
                <w:rFonts w:ascii="Times New Roman" w:eastAsia="Lucida Sans Unicode" w:hAnsi="Times New Roman" w:cs="Times New Roman"/>
                <w:lang w:val="ro-RO" w:eastAsia="ar-SA"/>
              </w:rPr>
              <w:t>Regulament de ordine interioară</w:t>
            </w:r>
          </w:p>
        </w:tc>
      </w:tr>
      <w:tr w:rsidR="00893501" w:rsidRPr="00DD1CDE" w14:paraId="638C65DA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D9BA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lang w:val="ro-RO"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7FA6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lang w:val="ro-RO" w:eastAsia="ar-SA"/>
              </w:rPr>
              <w:t xml:space="preserve">CA 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DD4B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lang w:val="ro-RO" w:eastAsia="ar-SA"/>
              </w:rPr>
              <w:t xml:space="preserve">Consiliul de administraţie </w:t>
            </w:r>
          </w:p>
        </w:tc>
      </w:tr>
      <w:tr w:rsidR="00893501" w:rsidRPr="00DD1CDE" w14:paraId="7CB86225" w14:textId="77777777" w:rsidTr="00366F2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53B5" w14:textId="77777777" w:rsidR="00893501" w:rsidRPr="00DD1CDE" w:rsidRDefault="00893501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b/>
                <w:bCs/>
                <w:lang w:val="ro-RO" w:eastAsia="ar-SA"/>
              </w:rPr>
            </w:pPr>
            <w:r w:rsidRPr="00DD1CDE">
              <w:rPr>
                <w:rFonts w:ascii="Bookman Old Style" w:eastAsia="Lucida Sans Unicode" w:hAnsi="Bookman Old Style" w:cs="Bookman Old Style"/>
                <w:lang w:val="ro-RO" w:eastAsia="ar-S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15BA" w14:textId="77777777" w:rsidR="00893501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>
              <w:rPr>
                <w:rFonts w:ascii="Times New Roman" w:eastAsia="Lucida Sans Unicode" w:hAnsi="Times New Roman" w:cs="Times New Roman"/>
                <w:lang w:val="ro-RO" w:eastAsia="ar-SA"/>
              </w:rPr>
              <w:t>CEGM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6BA5" w14:textId="77777777" w:rsidR="00893501" w:rsidRPr="00425B92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Comisia</w:t>
            </w:r>
            <w:proofErr w:type="spellEnd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 xml:space="preserve"> de </w:t>
            </w:r>
            <w:proofErr w:type="spellStart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>evidenţă</w:t>
            </w:r>
            <w:proofErr w:type="spellEnd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>şi</w:t>
            </w:r>
            <w:proofErr w:type="spellEnd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>gestionare</w:t>
            </w:r>
            <w:proofErr w:type="spellEnd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 xml:space="preserve"> a </w:t>
            </w:r>
            <w:proofErr w:type="spellStart"/>
            <w:r w:rsidRPr="00425B92">
              <w:rPr>
                <w:rFonts w:ascii="Times New Roman" w:hAnsi="Times New Roman" w:cs="Times New Roman"/>
                <w:sz w:val="24"/>
                <w:szCs w:val="23"/>
              </w:rPr>
              <w:t>manualelor</w:t>
            </w:r>
            <w:proofErr w:type="spellEnd"/>
          </w:p>
        </w:tc>
      </w:tr>
    </w:tbl>
    <w:p w14:paraId="489A110A" w14:textId="77777777" w:rsidR="00893501" w:rsidRPr="00DD1CDE" w:rsidRDefault="00893501" w:rsidP="00893501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 w:eastAsia="ar-SA"/>
        </w:rPr>
      </w:pPr>
    </w:p>
    <w:p w14:paraId="598C802D" w14:textId="77777777" w:rsidR="00893501" w:rsidRDefault="00893501" w:rsidP="00893501">
      <w:pPr>
        <w:pStyle w:val="Default"/>
        <w:rPr>
          <w:b/>
          <w:bCs/>
          <w:sz w:val="23"/>
          <w:szCs w:val="23"/>
        </w:rPr>
      </w:pPr>
    </w:p>
    <w:p w14:paraId="7E1E2C7D" w14:textId="77777777" w:rsidR="00893501" w:rsidRDefault="00893501" w:rsidP="0089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DESCRIEREA PROCEDURII </w:t>
      </w:r>
    </w:p>
    <w:p w14:paraId="669DB80F" w14:textId="77777777" w:rsidR="00893501" w:rsidRPr="00893501" w:rsidRDefault="00893501" w:rsidP="00893501">
      <w:pPr>
        <w:pStyle w:val="Default"/>
        <w:jc w:val="both"/>
        <w:rPr>
          <w:szCs w:val="23"/>
        </w:rPr>
      </w:pPr>
      <w:proofErr w:type="spellStart"/>
      <w:r>
        <w:rPr>
          <w:sz w:val="23"/>
          <w:szCs w:val="23"/>
        </w:rPr>
        <w:t>Avand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vedere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93501">
        <w:rPr>
          <w:szCs w:val="23"/>
        </w:rPr>
        <w:t>starea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alerta</w:t>
      </w:r>
      <w:proofErr w:type="spellEnd"/>
      <w:r w:rsidRPr="00893501">
        <w:rPr>
          <w:szCs w:val="23"/>
        </w:rPr>
        <w:t xml:space="preserve"> la </w:t>
      </w:r>
      <w:proofErr w:type="spellStart"/>
      <w:r w:rsidRPr="00893501">
        <w:rPr>
          <w:szCs w:val="23"/>
        </w:rPr>
        <w:t>nivel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na</w:t>
      </w:r>
      <w:r>
        <w:rPr>
          <w:szCs w:val="23"/>
        </w:rPr>
        <w:t>ț</w:t>
      </w:r>
      <w:r w:rsidRPr="00893501">
        <w:rPr>
          <w:szCs w:val="23"/>
        </w:rPr>
        <w:t>ional</w:t>
      </w:r>
      <w:proofErr w:type="spellEnd"/>
      <w:r w:rsidRPr="00893501">
        <w:rPr>
          <w:szCs w:val="23"/>
        </w:rPr>
        <w:t xml:space="preserve"> precum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respectarea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masurilor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protectie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mentionate</w:t>
      </w:r>
      <w:proofErr w:type="spellEnd"/>
      <w:r w:rsidRPr="00893501">
        <w:rPr>
          <w:szCs w:val="23"/>
        </w:rPr>
        <w:t xml:space="preserve"> </w:t>
      </w:r>
      <w:proofErr w:type="spellStart"/>
      <w:r>
        <w:rPr>
          <w:szCs w:val="23"/>
        </w:rPr>
        <w:t>î</w:t>
      </w:r>
      <w:r w:rsidRPr="00893501">
        <w:rPr>
          <w:szCs w:val="23"/>
        </w:rPr>
        <w:t>n</w:t>
      </w:r>
      <w:proofErr w:type="spellEnd"/>
      <w:r w:rsidRPr="00893501">
        <w:rPr>
          <w:szCs w:val="23"/>
        </w:rPr>
        <w:t xml:space="preserve"> ROI, </w:t>
      </w:r>
      <w:proofErr w:type="spellStart"/>
      <w:r w:rsidRPr="00893501">
        <w:rPr>
          <w:szCs w:val="23"/>
        </w:rPr>
        <w:t>procedura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predare-primire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manuale</w:t>
      </w:r>
      <w:proofErr w:type="spellEnd"/>
      <w:r w:rsidRPr="00893501">
        <w:rPr>
          <w:szCs w:val="23"/>
        </w:rPr>
        <w:t xml:space="preserve"> </w:t>
      </w:r>
      <w:proofErr w:type="spellStart"/>
      <w:r>
        <w:rPr>
          <w:szCs w:val="23"/>
        </w:rPr>
        <w:t>școlare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pentru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elevii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claselor</w:t>
      </w:r>
      <w:proofErr w:type="spellEnd"/>
      <w:r>
        <w:rPr>
          <w:szCs w:val="23"/>
        </w:rPr>
        <w:t xml:space="preserve"> IX - XII</w:t>
      </w:r>
      <w:r w:rsidRPr="00893501">
        <w:rPr>
          <w:szCs w:val="23"/>
        </w:rPr>
        <w:t xml:space="preserve"> se </w:t>
      </w:r>
      <w:proofErr w:type="spellStart"/>
      <w:r w:rsidRPr="00893501">
        <w:rPr>
          <w:szCs w:val="23"/>
        </w:rPr>
        <w:t>va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desfasura</w:t>
      </w:r>
      <w:proofErr w:type="spellEnd"/>
      <w:r w:rsidRPr="00893501">
        <w:rPr>
          <w:szCs w:val="23"/>
        </w:rPr>
        <w:t xml:space="preserve"> </w:t>
      </w:r>
      <w:proofErr w:type="spellStart"/>
      <w:r>
        <w:rPr>
          <w:szCs w:val="23"/>
        </w:rPr>
        <w:t>î</w:t>
      </w:r>
      <w:r w:rsidRPr="00893501">
        <w:rPr>
          <w:szCs w:val="23"/>
        </w:rPr>
        <w:t>n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conditii</w:t>
      </w:r>
      <w:proofErr w:type="spellEnd"/>
      <w:r w:rsidRPr="00893501">
        <w:rPr>
          <w:szCs w:val="23"/>
        </w:rPr>
        <w:t xml:space="preserve"> de maxima </w:t>
      </w:r>
      <w:proofErr w:type="spellStart"/>
      <w:r w:rsidRPr="00893501">
        <w:rPr>
          <w:szCs w:val="23"/>
        </w:rPr>
        <w:t>siguranta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constă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în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respectarea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următoarelor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etape</w:t>
      </w:r>
      <w:proofErr w:type="spellEnd"/>
      <w:r w:rsidRPr="00893501">
        <w:rPr>
          <w:szCs w:val="23"/>
        </w:rPr>
        <w:t xml:space="preserve">: </w:t>
      </w:r>
    </w:p>
    <w:p w14:paraId="4BAB1301" w14:textId="77777777" w:rsidR="00893501" w:rsidRDefault="00893501" w:rsidP="00893501">
      <w:pPr>
        <w:pStyle w:val="Default"/>
        <w:spacing w:after="294"/>
        <w:jc w:val="both"/>
        <w:rPr>
          <w:szCs w:val="23"/>
        </w:rPr>
      </w:pPr>
      <w:r>
        <w:rPr>
          <w:szCs w:val="23"/>
        </w:rPr>
        <w:t xml:space="preserve">1) </w:t>
      </w:r>
      <w:proofErr w:type="spellStart"/>
      <w:r>
        <w:rPr>
          <w:szCs w:val="23"/>
        </w:rPr>
        <w:t>Î</w:t>
      </w:r>
      <w:r w:rsidRPr="00893501">
        <w:rPr>
          <w:szCs w:val="23"/>
        </w:rPr>
        <w:t>ntocmirea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unui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grafic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predare-primire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şcolare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conceput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bibliotecarul</w:t>
      </w:r>
      <w:proofErr w:type="spellEnd"/>
      <w:r w:rsidRPr="00893501">
        <w:rPr>
          <w:szCs w:val="23"/>
        </w:rPr>
        <w:t xml:space="preserve"> </w:t>
      </w:r>
      <w:proofErr w:type="spellStart"/>
      <w:r>
        <w:rPr>
          <w:szCs w:val="23"/>
        </w:rPr>
        <w:t>seminarului</w:t>
      </w:r>
      <w:proofErr w:type="spellEnd"/>
      <w:r w:rsidRPr="00893501">
        <w:rPr>
          <w:szCs w:val="23"/>
        </w:rPr>
        <w:t xml:space="preserve">, </w:t>
      </w:r>
      <w:proofErr w:type="spellStart"/>
      <w:r>
        <w:rPr>
          <w:szCs w:val="23"/>
        </w:rPr>
        <w:t>Ilie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Lenuța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dirigintii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claselor</w:t>
      </w:r>
      <w:proofErr w:type="spellEnd"/>
      <w:r w:rsidRPr="00893501">
        <w:rPr>
          <w:szCs w:val="23"/>
        </w:rPr>
        <w:t xml:space="preserve"> </w:t>
      </w:r>
      <w:r>
        <w:rPr>
          <w:szCs w:val="23"/>
        </w:rPr>
        <w:t>IX - XII</w:t>
      </w:r>
      <w:r w:rsidRPr="00893501">
        <w:rPr>
          <w:szCs w:val="23"/>
        </w:rPr>
        <w:t xml:space="preserve">. </w:t>
      </w:r>
      <w:proofErr w:type="spellStart"/>
      <w:r w:rsidRPr="00893501">
        <w:rPr>
          <w:szCs w:val="23"/>
        </w:rPr>
        <w:t>Graficul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trebuie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să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cuprindă</w:t>
      </w:r>
      <w:proofErr w:type="spellEnd"/>
      <w:r w:rsidRPr="00893501">
        <w:rPr>
          <w:szCs w:val="23"/>
        </w:rPr>
        <w:t xml:space="preserve">: nr. </w:t>
      </w:r>
      <w:proofErr w:type="spellStart"/>
      <w:r w:rsidRPr="00893501">
        <w:rPr>
          <w:szCs w:val="23"/>
        </w:rPr>
        <w:t>curent</w:t>
      </w:r>
      <w:proofErr w:type="spellEnd"/>
      <w:r w:rsidRPr="00893501">
        <w:rPr>
          <w:szCs w:val="23"/>
        </w:rPr>
        <w:t xml:space="preserve">, </w:t>
      </w:r>
      <w:proofErr w:type="spellStart"/>
      <w:r w:rsidRPr="00893501">
        <w:rPr>
          <w:szCs w:val="23"/>
        </w:rPr>
        <w:t>clasa</w:t>
      </w:r>
      <w:proofErr w:type="spellEnd"/>
      <w:r w:rsidRPr="00893501">
        <w:rPr>
          <w:szCs w:val="23"/>
        </w:rPr>
        <w:t xml:space="preserve">, </w:t>
      </w:r>
      <w:proofErr w:type="spellStart"/>
      <w:r w:rsidRPr="00893501">
        <w:rPr>
          <w:szCs w:val="23"/>
        </w:rPr>
        <w:t>numele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prenumele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dirigintelui</w:t>
      </w:r>
      <w:proofErr w:type="spellEnd"/>
      <w:r w:rsidRPr="00893501">
        <w:rPr>
          <w:szCs w:val="23"/>
        </w:rPr>
        <w:t xml:space="preserve">, data </w:t>
      </w:r>
      <w:proofErr w:type="spellStart"/>
      <w:r w:rsidRPr="00893501">
        <w:rPr>
          <w:szCs w:val="23"/>
        </w:rPr>
        <w:t>şi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ora</w:t>
      </w:r>
      <w:proofErr w:type="spellEnd"/>
      <w:r w:rsidRPr="00893501">
        <w:rPr>
          <w:szCs w:val="23"/>
        </w:rPr>
        <w:t xml:space="preserve"> la care se face </w:t>
      </w:r>
      <w:proofErr w:type="spellStart"/>
      <w:r w:rsidRPr="00893501">
        <w:rPr>
          <w:szCs w:val="23"/>
        </w:rPr>
        <w:t>primirea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respectiv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predarea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. </w:t>
      </w:r>
    </w:p>
    <w:p w14:paraId="7D04FB5B" w14:textId="77777777" w:rsidR="00893501" w:rsidRDefault="00893501" w:rsidP="00893501">
      <w:pPr>
        <w:pStyle w:val="Default"/>
        <w:spacing w:after="294"/>
        <w:jc w:val="both"/>
        <w:rPr>
          <w:szCs w:val="23"/>
        </w:rPr>
      </w:pPr>
      <w:r>
        <w:rPr>
          <w:szCs w:val="23"/>
        </w:rPr>
        <w:t>2)</w:t>
      </w:r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Stabilirea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traseului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spatiului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depozitare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 (</w:t>
      </w:r>
      <w:proofErr w:type="spellStart"/>
      <w:r w:rsidRPr="00893501">
        <w:rPr>
          <w:szCs w:val="23"/>
        </w:rPr>
        <w:t>sala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festivitati</w:t>
      </w:r>
      <w:proofErr w:type="spellEnd"/>
      <w:r w:rsidRPr="00893501">
        <w:rPr>
          <w:szCs w:val="23"/>
        </w:rPr>
        <w:t xml:space="preserve">). </w:t>
      </w:r>
    </w:p>
    <w:p w14:paraId="432BC4C6" w14:textId="77777777" w:rsidR="00893501" w:rsidRPr="00893501" w:rsidRDefault="00893501" w:rsidP="00893501">
      <w:pPr>
        <w:pStyle w:val="Default"/>
        <w:spacing w:after="294"/>
        <w:jc w:val="both"/>
        <w:rPr>
          <w:szCs w:val="23"/>
        </w:rPr>
      </w:pPr>
      <w:r>
        <w:rPr>
          <w:szCs w:val="23"/>
        </w:rPr>
        <w:t>3)</w:t>
      </w:r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Persoanele</w:t>
      </w:r>
      <w:proofErr w:type="spellEnd"/>
      <w:r w:rsidRPr="00893501">
        <w:rPr>
          <w:szCs w:val="23"/>
        </w:rPr>
        <w:t xml:space="preserve"> implicate in mod direct in </w:t>
      </w:r>
      <w:proofErr w:type="spellStart"/>
      <w:r w:rsidRPr="00893501">
        <w:rPr>
          <w:szCs w:val="23"/>
        </w:rPr>
        <w:t>derularea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procedurii</w:t>
      </w:r>
      <w:proofErr w:type="spellEnd"/>
      <w:r>
        <w:rPr>
          <w:szCs w:val="23"/>
        </w:rPr>
        <w:t xml:space="preserve"> </w:t>
      </w:r>
      <w:r w:rsidRPr="00893501">
        <w:rPr>
          <w:szCs w:val="23"/>
        </w:rPr>
        <w:t>(</w:t>
      </w:r>
      <w:proofErr w:type="spellStart"/>
      <w:r w:rsidRPr="00893501">
        <w:rPr>
          <w:szCs w:val="23"/>
        </w:rPr>
        <w:t>elevi</w:t>
      </w:r>
      <w:proofErr w:type="spellEnd"/>
      <w:r w:rsidRPr="00893501">
        <w:rPr>
          <w:szCs w:val="23"/>
        </w:rPr>
        <w:t xml:space="preserve">, prof. </w:t>
      </w:r>
      <w:proofErr w:type="spellStart"/>
      <w:r w:rsidRPr="00893501">
        <w:rPr>
          <w:szCs w:val="23"/>
        </w:rPr>
        <w:t>dirig</w:t>
      </w:r>
      <w:proofErr w:type="spellEnd"/>
      <w:r w:rsidRPr="00893501">
        <w:rPr>
          <w:szCs w:val="23"/>
        </w:rPr>
        <w:t xml:space="preserve">., </w:t>
      </w:r>
      <w:proofErr w:type="spellStart"/>
      <w:r w:rsidRPr="00893501">
        <w:rPr>
          <w:szCs w:val="23"/>
        </w:rPr>
        <w:t>bibliotecar</w:t>
      </w:r>
      <w:proofErr w:type="spellEnd"/>
      <w:r w:rsidRPr="00893501">
        <w:rPr>
          <w:szCs w:val="23"/>
        </w:rPr>
        <w:t xml:space="preserve">) </w:t>
      </w:r>
      <w:proofErr w:type="spellStart"/>
      <w:r w:rsidRPr="00893501">
        <w:rPr>
          <w:szCs w:val="23"/>
        </w:rPr>
        <w:t>trebuie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poarte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echipa</w:t>
      </w:r>
      <w:r>
        <w:rPr>
          <w:szCs w:val="23"/>
        </w:rPr>
        <w:t>ment</w:t>
      </w:r>
      <w:proofErr w:type="spellEnd"/>
      <w:r>
        <w:rPr>
          <w:szCs w:val="23"/>
        </w:rPr>
        <w:t xml:space="preserve"> de </w:t>
      </w:r>
      <w:proofErr w:type="spellStart"/>
      <w:r>
        <w:rPr>
          <w:szCs w:val="23"/>
        </w:rPr>
        <w:t>protectie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corespunzator</w:t>
      </w:r>
      <w:proofErr w:type="spellEnd"/>
      <w:r>
        <w:rPr>
          <w:szCs w:val="23"/>
        </w:rPr>
        <w:t>.</w:t>
      </w:r>
    </w:p>
    <w:p w14:paraId="0128BD5F" w14:textId="77777777" w:rsidR="00893501" w:rsidRPr="00893501" w:rsidRDefault="00893501" w:rsidP="00893501">
      <w:pPr>
        <w:pStyle w:val="Default"/>
        <w:spacing w:after="294"/>
        <w:jc w:val="both"/>
        <w:rPr>
          <w:szCs w:val="23"/>
        </w:rPr>
      </w:pPr>
      <w:r>
        <w:rPr>
          <w:szCs w:val="23"/>
        </w:rPr>
        <w:t>4)</w:t>
      </w:r>
      <w:r w:rsidRPr="00893501">
        <w:rPr>
          <w:szCs w:val="23"/>
        </w:rPr>
        <w:t xml:space="preserve"> Se </w:t>
      </w:r>
      <w:proofErr w:type="spellStart"/>
      <w:r w:rsidRPr="00893501">
        <w:rPr>
          <w:szCs w:val="23"/>
        </w:rPr>
        <w:t>recomanda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pastrarea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unei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d</w:t>
      </w:r>
      <w:r>
        <w:rPr>
          <w:szCs w:val="23"/>
        </w:rPr>
        <w:t>istante</w:t>
      </w:r>
      <w:proofErr w:type="spellEnd"/>
      <w:r>
        <w:rPr>
          <w:szCs w:val="23"/>
        </w:rPr>
        <w:t xml:space="preserve"> de </w:t>
      </w:r>
      <w:proofErr w:type="spellStart"/>
      <w:r>
        <w:rPr>
          <w:szCs w:val="23"/>
        </w:rPr>
        <w:t>siguranta</w:t>
      </w:r>
      <w:proofErr w:type="spellEnd"/>
      <w:r>
        <w:rPr>
          <w:szCs w:val="23"/>
        </w:rPr>
        <w:t xml:space="preserve"> minim 1,5m.</w:t>
      </w:r>
    </w:p>
    <w:p w14:paraId="12F58609" w14:textId="77777777" w:rsidR="00893501" w:rsidRPr="00893501" w:rsidRDefault="00893501" w:rsidP="00893501">
      <w:pPr>
        <w:pStyle w:val="Default"/>
        <w:spacing w:after="294"/>
        <w:jc w:val="both"/>
        <w:rPr>
          <w:szCs w:val="23"/>
        </w:rPr>
      </w:pPr>
      <w:r>
        <w:rPr>
          <w:szCs w:val="23"/>
        </w:rPr>
        <w:t>5)</w:t>
      </w:r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Numarul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persoanelor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admise</w:t>
      </w:r>
      <w:proofErr w:type="spellEnd"/>
      <w:r w:rsidRPr="00893501">
        <w:rPr>
          <w:szCs w:val="23"/>
        </w:rPr>
        <w:t xml:space="preserve"> </w:t>
      </w:r>
      <w:r>
        <w:rPr>
          <w:szCs w:val="23"/>
        </w:rPr>
        <w:t xml:space="preserve">in </w:t>
      </w:r>
      <w:proofErr w:type="spellStart"/>
      <w:r>
        <w:rPr>
          <w:szCs w:val="23"/>
        </w:rPr>
        <w:t>acelasi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timp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este</w:t>
      </w:r>
      <w:proofErr w:type="spellEnd"/>
      <w:r>
        <w:rPr>
          <w:szCs w:val="23"/>
        </w:rPr>
        <w:t xml:space="preserve"> de 10.</w:t>
      </w:r>
    </w:p>
    <w:p w14:paraId="7023B44D" w14:textId="77777777" w:rsidR="00893501" w:rsidRPr="00893501" w:rsidRDefault="00893501" w:rsidP="00893501">
      <w:pPr>
        <w:pStyle w:val="Default"/>
        <w:spacing w:after="294"/>
        <w:jc w:val="both"/>
        <w:rPr>
          <w:szCs w:val="23"/>
        </w:rPr>
      </w:pPr>
      <w:r>
        <w:rPr>
          <w:szCs w:val="23"/>
        </w:rPr>
        <w:lastRenderedPageBreak/>
        <w:t>6)</w:t>
      </w:r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Timpul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stati</w:t>
      </w:r>
      <w:r>
        <w:rPr>
          <w:szCs w:val="23"/>
        </w:rPr>
        <w:t>onare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sa</w:t>
      </w:r>
      <w:proofErr w:type="spellEnd"/>
      <w:r>
        <w:rPr>
          <w:szCs w:val="23"/>
        </w:rPr>
        <w:t xml:space="preserve"> fie de maxim 3min/pers.</w:t>
      </w:r>
    </w:p>
    <w:p w14:paraId="24C8D9AF" w14:textId="77777777" w:rsidR="00893501" w:rsidRPr="00893501" w:rsidRDefault="00893501" w:rsidP="00893501">
      <w:pPr>
        <w:pStyle w:val="Default"/>
        <w:jc w:val="both"/>
        <w:rPr>
          <w:szCs w:val="23"/>
        </w:rPr>
      </w:pPr>
      <w:r>
        <w:rPr>
          <w:szCs w:val="23"/>
        </w:rPr>
        <w:t>7)</w:t>
      </w:r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Manualele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restituite</w:t>
      </w:r>
      <w:proofErr w:type="spellEnd"/>
      <w:r w:rsidRPr="00893501">
        <w:rPr>
          <w:szCs w:val="23"/>
        </w:rPr>
        <w:t xml:space="preserve"> se </w:t>
      </w:r>
      <w:proofErr w:type="spellStart"/>
      <w:r w:rsidRPr="00893501">
        <w:rPr>
          <w:szCs w:val="23"/>
        </w:rPr>
        <w:t>vor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pastra</w:t>
      </w:r>
      <w:proofErr w:type="spellEnd"/>
      <w:r w:rsidRPr="00893501">
        <w:rPr>
          <w:szCs w:val="23"/>
        </w:rPr>
        <w:t xml:space="preserve"> in </w:t>
      </w:r>
      <w:proofErr w:type="spellStart"/>
      <w:r w:rsidRPr="00893501">
        <w:rPr>
          <w:szCs w:val="23"/>
        </w:rPr>
        <w:t>carantina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inainte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repunerea</w:t>
      </w:r>
      <w:proofErr w:type="spellEnd"/>
      <w:r w:rsidRPr="00893501">
        <w:rPr>
          <w:szCs w:val="23"/>
        </w:rPr>
        <w:t xml:space="preserve"> in </w:t>
      </w:r>
      <w:proofErr w:type="spellStart"/>
      <w:r w:rsidRPr="00893501">
        <w:rPr>
          <w:szCs w:val="23"/>
        </w:rPr>
        <w:t>ci</w:t>
      </w:r>
      <w:r>
        <w:rPr>
          <w:szCs w:val="23"/>
        </w:rPr>
        <w:t>rculatie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intr</w:t>
      </w:r>
      <w:proofErr w:type="spellEnd"/>
      <w:r>
        <w:rPr>
          <w:szCs w:val="23"/>
        </w:rPr>
        <w:t xml:space="preserve">-o camera </w:t>
      </w:r>
      <w:proofErr w:type="spellStart"/>
      <w:r>
        <w:rPr>
          <w:szCs w:val="23"/>
        </w:rPr>
        <w:t>speciala</w:t>
      </w:r>
      <w:proofErr w:type="spellEnd"/>
      <w:r>
        <w:rPr>
          <w:szCs w:val="23"/>
        </w:rPr>
        <w:t>.</w:t>
      </w:r>
    </w:p>
    <w:p w14:paraId="4853D96D" w14:textId="77777777" w:rsidR="00893501" w:rsidRPr="00893501" w:rsidRDefault="00893501" w:rsidP="00893501">
      <w:pPr>
        <w:pStyle w:val="Default"/>
        <w:jc w:val="both"/>
        <w:rPr>
          <w:szCs w:val="23"/>
        </w:rPr>
      </w:pPr>
    </w:p>
    <w:p w14:paraId="53C9160B" w14:textId="77777777" w:rsidR="00893501" w:rsidRPr="00893501" w:rsidRDefault="00893501" w:rsidP="00893501">
      <w:pPr>
        <w:pStyle w:val="Default"/>
        <w:jc w:val="both"/>
        <w:rPr>
          <w:szCs w:val="23"/>
        </w:rPr>
      </w:pPr>
      <w:r w:rsidRPr="00893501">
        <w:rPr>
          <w:szCs w:val="23"/>
        </w:rPr>
        <w:t>8</w:t>
      </w:r>
      <w:r>
        <w:rPr>
          <w:szCs w:val="23"/>
        </w:rPr>
        <w:t>)</w:t>
      </w:r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Bibliotecarul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şcolii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în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prezenţa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elevilor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şi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diriginţilor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va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verifica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starea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fizică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numerica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. </w:t>
      </w:r>
    </w:p>
    <w:p w14:paraId="645F8FF7" w14:textId="77777777" w:rsidR="00893501" w:rsidRPr="00893501" w:rsidRDefault="00893501" w:rsidP="00893501">
      <w:pPr>
        <w:pStyle w:val="Default"/>
        <w:jc w:val="both"/>
        <w:rPr>
          <w:szCs w:val="23"/>
        </w:rPr>
      </w:pPr>
      <w:r w:rsidRPr="00893501">
        <w:rPr>
          <w:szCs w:val="23"/>
        </w:rPr>
        <w:t>9</w:t>
      </w:r>
      <w:r>
        <w:rPr>
          <w:szCs w:val="23"/>
        </w:rPr>
        <w:t>)</w:t>
      </w:r>
      <w:r w:rsidRPr="00893501">
        <w:rPr>
          <w:szCs w:val="23"/>
        </w:rPr>
        <w:t xml:space="preserve"> Pe </w:t>
      </w:r>
      <w:proofErr w:type="spellStart"/>
      <w:r w:rsidRPr="00893501">
        <w:rPr>
          <w:szCs w:val="23"/>
        </w:rPr>
        <w:t>baza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graficului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stabilit</w:t>
      </w:r>
      <w:proofErr w:type="spellEnd"/>
      <w:r w:rsidRPr="00893501">
        <w:rPr>
          <w:szCs w:val="23"/>
        </w:rPr>
        <w:t xml:space="preserve"> se </w:t>
      </w:r>
      <w:proofErr w:type="spellStart"/>
      <w:r w:rsidRPr="00893501">
        <w:rPr>
          <w:szCs w:val="23"/>
        </w:rPr>
        <w:t>restituie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manualele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şcolare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distribuite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pentru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anul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parcurs</w:t>
      </w:r>
      <w:proofErr w:type="spellEnd"/>
      <w:r w:rsidRPr="00893501">
        <w:rPr>
          <w:szCs w:val="23"/>
        </w:rPr>
        <w:t xml:space="preserve">, </w:t>
      </w:r>
      <w:proofErr w:type="spellStart"/>
      <w:r w:rsidRPr="00893501">
        <w:rPr>
          <w:szCs w:val="23"/>
        </w:rPr>
        <w:t>prin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scăderea</w:t>
      </w:r>
      <w:proofErr w:type="spellEnd"/>
      <w:r w:rsidRPr="00893501">
        <w:rPr>
          <w:szCs w:val="23"/>
        </w:rPr>
        <w:t xml:space="preserve"> pe </w:t>
      </w:r>
      <w:proofErr w:type="spellStart"/>
      <w:r w:rsidRPr="00893501">
        <w:rPr>
          <w:szCs w:val="23"/>
        </w:rPr>
        <w:t>procesul</w:t>
      </w:r>
      <w:proofErr w:type="spellEnd"/>
      <w:r w:rsidRPr="00893501">
        <w:rPr>
          <w:szCs w:val="23"/>
        </w:rPr>
        <w:t xml:space="preserve"> verbal </w:t>
      </w:r>
      <w:proofErr w:type="spellStart"/>
      <w:r w:rsidRPr="00893501">
        <w:rPr>
          <w:szCs w:val="23"/>
        </w:rPr>
        <w:t>întocmit</w:t>
      </w:r>
      <w:proofErr w:type="spellEnd"/>
      <w:r w:rsidRPr="00893501">
        <w:rPr>
          <w:szCs w:val="23"/>
        </w:rPr>
        <w:t xml:space="preserve"> la </w:t>
      </w:r>
      <w:proofErr w:type="spellStart"/>
      <w:r w:rsidRPr="00893501">
        <w:rPr>
          <w:szCs w:val="23"/>
        </w:rPr>
        <w:t>începutul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anului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şcolar</w:t>
      </w:r>
      <w:proofErr w:type="spellEnd"/>
      <w:r w:rsidRPr="00893501">
        <w:rPr>
          <w:szCs w:val="23"/>
        </w:rPr>
        <w:t xml:space="preserve"> cu </w:t>
      </w:r>
      <w:proofErr w:type="spellStart"/>
      <w:r w:rsidRPr="00893501">
        <w:rPr>
          <w:szCs w:val="23"/>
        </w:rPr>
        <w:t>manualele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şcolare</w:t>
      </w:r>
      <w:proofErr w:type="spellEnd"/>
      <w:r w:rsidRPr="00893501">
        <w:rPr>
          <w:szCs w:val="23"/>
        </w:rPr>
        <w:t xml:space="preserve"> predate. </w:t>
      </w:r>
    </w:p>
    <w:p w14:paraId="4122ED1E" w14:textId="77777777" w:rsidR="00893501" w:rsidRPr="00893501" w:rsidRDefault="00893501" w:rsidP="00893501">
      <w:pPr>
        <w:pStyle w:val="Default"/>
        <w:jc w:val="both"/>
        <w:rPr>
          <w:szCs w:val="23"/>
        </w:rPr>
      </w:pPr>
      <w:r>
        <w:rPr>
          <w:szCs w:val="23"/>
        </w:rPr>
        <w:t xml:space="preserve">10) </w:t>
      </w:r>
      <w:proofErr w:type="spellStart"/>
      <w:r w:rsidRPr="00893501">
        <w:rPr>
          <w:szCs w:val="23"/>
        </w:rPr>
        <w:t>Bibliotecarul</w:t>
      </w:r>
      <w:proofErr w:type="spellEnd"/>
      <w:r w:rsidRPr="00893501">
        <w:rPr>
          <w:szCs w:val="23"/>
        </w:rPr>
        <w:t xml:space="preserve"> are </w:t>
      </w:r>
      <w:proofErr w:type="spellStart"/>
      <w:r w:rsidRPr="00893501">
        <w:rPr>
          <w:szCs w:val="23"/>
        </w:rPr>
        <w:t>datoria</w:t>
      </w:r>
      <w:proofErr w:type="spellEnd"/>
      <w:r w:rsidRPr="00893501">
        <w:rPr>
          <w:szCs w:val="23"/>
        </w:rPr>
        <w:t xml:space="preserve"> de a </w:t>
      </w:r>
      <w:proofErr w:type="spellStart"/>
      <w:r w:rsidRPr="00893501">
        <w:rPr>
          <w:szCs w:val="23"/>
        </w:rPr>
        <w:t>înştiinţa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conducerea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scolii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privind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încheierea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acţiunii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restituire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. </w:t>
      </w:r>
    </w:p>
    <w:p w14:paraId="73EF716F" w14:textId="77777777" w:rsidR="00893501" w:rsidRPr="00893501" w:rsidRDefault="00893501" w:rsidP="00893501">
      <w:pPr>
        <w:pStyle w:val="Default"/>
        <w:numPr>
          <w:ilvl w:val="0"/>
          <w:numId w:val="4"/>
        </w:numPr>
        <w:jc w:val="both"/>
        <w:rPr>
          <w:szCs w:val="23"/>
        </w:rPr>
      </w:pPr>
    </w:p>
    <w:p w14:paraId="43DFB1D9" w14:textId="77777777" w:rsidR="00425B92" w:rsidRPr="00425B92" w:rsidRDefault="00425B92" w:rsidP="00425B92">
      <w:pPr>
        <w:pStyle w:val="ListParagraph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sz w:val="32"/>
          <w:szCs w:val="32"/>
          <w:lang w:val="it-IT" w:eastAsia="ar-SA"/>
        </w:rPr>
      </w:pPr>
      <w:r w:rsidRPr="00425B92">
        <w:rPr>
          <w:rFonts w:ascii="Times New Roman" w:eastAsia="Lucida Sans Unicode" w:hAnsi="Times New Roman" w:cs="Times New Roman"/>
          <w:b/>
          <w:sz w:val="24"/>
          <w:szCs w:val="24"/>
          <w:lang w:val="ro-RO" w:eastAsia="ar-SA"/>
        </w:rPr>
        <w:t>9. RESPONSABILITĂŢI şi RĂSPUNDERI  în derularea  procedurii operaţionale:</w:t>
      </w:r>
    </w:p>
    <w:p w14:paraId="77B6BBDA" w14:textId="77777777" w:rsidR="00893501" w:rsidRPr="00893501" w:rsidRDefault="00893501" w:rsidP="00893501">
      <w:pPr>
        <w:pStyle w:val="Default"/>
        <w:jc w:val="both"/>
        <w:rPr>
          <w:szCs w:val="23"/>
        </w:rPr>
      </w:pPr>
    </w:p>
    <w:p w14:paraId="38519B39" w14:textId="77777777" w:rsidR="00893501" w:rsidRPr="00893501" w:rsidRDefault="00893501" w:rsidP="00893501">
      <w:pPr>
        <w:pStyle w:val="Default"/>
        <w:jc w:val="both"/>
        <w:rPr>
          <w:szCs w:val="23"/>
        </w:rPr>
      </w:pPr>
      <w:r w:rsidRPr="00893501">
        <w:rPr>
          <w:szCs w:val="23"/>
        </w:rPr>
        <w:t xml:space="preserve">Director, prof. </w:t>
      </w:r>
      <w:proofErr w:type="spellStart"/>
      <w:r>
        <w:rPr>
          <w:szCs w:val="23"/>
        </w:rPr>
        <w:t>Țacu</w:t>
      </w:r>
      <w:proofErr w:type="spellEnd"/>
      <w:r>
        <w:rPr>
          <w:szCs w:val="23"/>
        </w:rPr>
        <w:t xml:space="preserve"> Liliana</w:t>
      </w:r>
      <w:r w:rsidRPr="00893501">
        <w:rPr>
          <w:szCs w:val="23"/>
        </w:rPr>
        <w:t xml:space="preserve">. </w:t>
      </w:r>
    </w:p>
    <w:p w14:paraId="2DBCAB75" w14:textId="77777777" w:rsidR="00893501" w:rsidRPr="00893501" w:rsidRDefault="00893501" w:rsidP="00893501">
      <w:pPr>
        <w:pStyle w:val="Default"/>
        <w:jc w:val="both"/>
        <w:rPr>
          <w:szCs w:val="23"/>
        </w:rPr>
      </w:pPr>
      <w:proofErr w:type="spellStart"/>
      <w:r w:rsidRPr="00893501">
        <w:rPr>
          <w:szCs w:val="23"/>
        </w:rPr>
        <w:t>Membrii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Comisiei</w:t>
      </w:r>
      <w:proofErr w:type="spellEnd"/>
      <w:r w:rsidRPr="00893501">
        <w:rPr>
          <w:szCs w:val="23"/>
        </w:rPr>
        <w:t xml:space="preserve"> de </w:t>
      </w:r>
      <w:proofErr w:type="spellStart"/>
      <w:r w:rsidRPr="00893501">
        <w:rPr>
          <w:szCs w:val="23"/>
        </w:rPr>
        <w:t>evidenţă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şi</w:t>
      </w:r>
      <w:proofErr w:type="spellEnd"/>
      <w:r w:rsidRPr="00893501">
        <w:rPr>
          <w:szCs w:val="23"/>
        </w:rPr>
        <w:t xml:space="preserve"> </w:t>
      </w:r>
      <w:proofErr w:type="spellStart"/>
      <w:r w:rsidRPr="00893501">
        <w:rPr>
          <w:szCs w:val="23"/>
        </w:rPr>
        <w:t>gestionare</w:t>
      </w:r>
      <w:proofErr w:type="spellEnd"/>
      <w:r w:rsidRPr="00893501">
        <w:rPr>
          <w:szCs w:val="23"/>
        </w:rPr>
        <w:t xml:space="preserve"> a </w:t>
      </w:r>
      <w:proofErr w:type="spellStart"/>
      <w:r w:rsidRPr="00893501">
        <w:rPr>
          <w:szCs w:val="23"/>
        </w:rPr>
        <w:t>manualelor</w:t>
      </w:r>
      <w:proofErr w:type="spellEnd"/>
      <w:r w:rsidRPr="00893501">
        <w:rPr>
          <w:szCs w:val="23"/>
        </w:rPr>
        <w:t xml:space="preserve">. </w:t>
      </w:r>
    </w:p>
    <w:p w14:paraId="3A0A6180" w14:textId="77777777" w:rsidR="00893501" w:rsidRPr="00893501" w:rsidRDefault="00893501" w:rsidP="00893501">
      <w:pPr>
        <w:pStyle w:val="Default"/>
        <w:jc w:val="both"/>
        <w:rPr>
          <w:szCs w:val="23"/>
        </w:rPr>
      </w:pPr>
      <w:r w:rsidRPr="00893501">
        <w:rPr>
          <w:szCs w:val="23"/>
        </w:rPr>
        <w:t xml:space="preserve">NOTĂ: </w:t>
      </w:r>
    </w:p>
    <w:p w14:paraId="3B4B359B" w14:textId="77777777" w:rsidR="00864349" w:rsidRDefault="00893501" w:rsidP="00893501">
      <w:pPr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93501">
        <w:rPr>
          <w:rFonts w:ascii="Times New Roman" w:hAnsi="Times New Roman" w:cs="Times New Roman"/>
          <w:sz w:val="24"/>
          <w:szCs w:val="23"/>
        </w:rPr>
        <w:t>Toţi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factorii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implicaţi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în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aplicarea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procedurii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sunt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responsabili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de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modul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în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care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ea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este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implementată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respectată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şi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93501">
        <w:rPr>
          <w:rFonts w:ascii="Times New Roman" w:hAnsi="Times New Roman" w:cs="Times New Roman"/>
          <w:sz w:val="24"/>
          <w:szCs w:val="23"/>
        </w:rPr>
        <w:t>aplicată</w:t>
      </w:r>
      <w:proofErr w:type="spellEnd"/>
      <w:r w:rsidRPr="00893501">
        <w:rPr>
          <w:rFonts w:ascii="Times New Roman" w:hAnsi="Times New Roman" w:cs="Times New Roman"/>
          <w:sz w:val="24"/>
          <w:szCs w:val="23"/>
        </w:rPr>
        <w:t>.</w:t>
      </w:r>
    </w:p>
    <w:p w14:paraId="4F54476F" w14:textId="77777777" w:rsidR="00425B92" w:rsidRPr="00DD1CDE" w:rsidRDefault="00425B92" w:rsidP="00425B92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lang w:val="ro-RO" w:eastAsia="ar-SA"/>
        </w:rPr>
      </w:pPr>
      <w:r w:rsidRPr="00DD1CDE">
        <w:rPr>
          <w:rFonts w:ascii="Times New Roman" w:eastAsia="Lucida Sans Unicode" w:hAnsi="Times New Roman" w:cs="Times New Roman"/>
          <w:b/>
          <w:bCs/>
          <w:lang w:val="ro-RO" w:eastAsia="ar-SA"/>
        </w:rPr>
        <w:t>10. ANEXE, ÎNREGISTRĂRI, ARHIVĂRI</w:t>
      </w:r>
    </w:p>
    <w:p w14:paraId="6F455C24" w14:textId="77777777" w:rsidR="00425B92" w:rsidRPr="00DD1CDE" w:rsidRDefault="00425B92" w:rsidP="00425B92">
      <w:pPr>
        <w:tabs>
          <w:tab w:val="left" w:pos="1275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u w:val="single"/>
          <w:lang w:val="ro-RO" w:eastAsia="ar-SA"/>
        </w:rPr>
      </w:pPr>
    </w:p>
    <w:tbl>
      <w:tblPr>
        <w:tblW w:w="92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5"/>
        <w:gridCol w:w="1921"/>
        <w:gridCol w:w="1499"/>
        <w:gridCol w:w="1350"/>
        <w:gridCol w:w="1260"/>
        <w:gridCol w:w="1170"/>
        <w:gridCol w:w="1262"/>
      </w:tblGrid>
      <w:tr w:rsidR="00425B92" w:rsidRPr="00DD1CDE" w14:paraId="39D21186" w14:textId="77777777" w:rsidTr="00366F2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C3B8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Nr. anexă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4062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Denumire</w:t>
            </w:r>
          </w:p>
          <w:p w14:paraId="5D3BE7EF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anexă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B116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7FBF7D18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Elaborator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F555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5486A235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Aprobă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AD7C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2A514CE8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Nr. exem-</w:t>
            </w:r>
          </w:p>
          <w:p w14:paraId="0C00387A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plare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4BC6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6AFEF89E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Loc arhivare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B1D2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</w:p>
          <w:p w14:paraId="2D7698D6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Perioadă arhivare</w:t>
            </w:r>
          </w:p>
        </w:tc>
      </w:tr>
      <w:tr w:rsidR="00425B92" w:rsidRPr="00DD1CDE" w14:paraId="139187DC" w14:textId="77777777" w:rsidTr="00366F2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1BF8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ro-RO" w:eastAsia="ar-SA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CE37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D4A4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8E6A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557F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C92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4928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val="ro-RO" w:eastAsia="ar-SA"/>
              </w:rPr>
              <w:t>7</w:t>
            </w:r>
          </w:p>
        </w:tc>
      </w:tr>
      <w:tr w:rsidR="00425B92" w:rsidRPr="00DD1CDE" w14:paraId="596A0137" w14:textId="77777777" w:rsidTr="00366F2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E01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4736" w14:textId="77777777" w:rsidR="00425B92" w:rsidRPr="00DD1CDE" w:rsidRDefault="00425B92" w:rsidP="00366F24">
            <w:pPr>
              <w:keepNext/>
              <w:suppressAutoHyphens/>
              <w:spacing w:before="240" w:after="12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DD1CDE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val="ro-RO" w:eastAsia="ar-SA"/>
              </w:rPr>
              <w:t xml:space="preserve">Anexa 1  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val="ro-RO" w:eastAsia="ar-SA"/>
              </w:rPr>
              <w:t>- Graficul predării manualelor</w:t>
            </w:r>
          </w:p>
          <w:p w14:paraId="5CD5BD34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64E3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08A5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73EB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A6E8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F662" w14:textId="77777777" w:rsidR="00425B92" w:rsidRPr="00DD1CDE" w:rsidRDefault="00425B92" w:rsidP="00366F24">
            <w:pPr>
              <w:tabs>
                <w:tab w:val="left" w:pos="1275"/>
                <w:tab w:val="center" w:pos="4680"/>
                <w:tab w:val="right" w:pos="93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14:paraId="52BD7F3C" w14:textId="77777777" w:rsidR="00425B92" w:rsidRPr="00DD1CDE" w:rsidRDefault="00425B92" w:rsidP="00425B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val="ro-RO" w:eastAsia="ar-SA"/>
        </w:rPr>
      </w:pPr>
    </w:p>
    <w:p w14:paraId="4AC6FBFC" w14:textId="77777777" w:rsidR="00425B92" w:rsidRPr="00DD1CDE" w:rsidRDefault="00425B92" w:rsidP="00425B9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o-RO" w:eastAsia="ar-SA"/>
        </w:rPr>
      </w:pPr>
    </w:p>
    <w:p w14:paraId="4EBDCE8F" w14:textId="77777777" w:rsidR="00425B92" w:rsidRPr="00DD1CDE" w:rsidRDefault="00425B92" w:rsidP="00425B9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val="ro-RO" w:eastAsia="ar-SA"/>
        </w:rPr>
      </w:pPr>
    </w:p>
    <w:p w14:paraId="62AA1FE2" w14:textId="77777777" w:rsidR="00425B92" w:rsidRPr="00DD1CDE" w:rsidRDefault="00425B92" w:rsidP="00425B9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val="ro-RO" w:eastAsia="ar-SA"/>
        </w:rPr>
      </w:pPr>
    </w:p>
    <w:p w14:paraId="33961C6F" w14:textId="77777777" w:rsidR="00425B92" w:rsidRDefault="00425B92" w:rsidP="00425B92"/>
    <w:p w14:paraId="20CDA76B" w14:textId="77777777" w:rsidR="00893501" w:rsidRDefault="00893501" w:rsidP="00893501">
      <w:pPr>
        <w:jc w:val="both"/>
        <w:rPr>
          <w:rFonts w:ascii="Times New Roman" w:hAnsi="Times New Roman" w:cs="Times New Roman"/>
          <w:sz w:val="24"/>
          <w:szCs w:val="23"/>
        </w:rPr>
      </w:pPr>
    </w:p>
    <w:p w14:paraId="0C9C663A" w14:textId="77777777" w:rsidR="00425B92" w:rsidRDefault="00425B92" w:rsidP="00893501">
      <w:pPr>
        <w:jc w:val="both"/>
        <w:rPr>
          <w:rFonts w:ascii="Times New Roman" w:hAnsi="Times New Roman" w:cs="Times New Roman"/>
          <w:sz w:val="24"/>
          <w:szCs w:val="23"/>
        </w:rPr>
      </w:pPr>
    </w:p>
    <w:p w14:paraId="670A74F1" w14:textId="77777777" w:rsidR="00425B92" w:rsidRDefault="00425B92" w:rsidP="00893501">
      <w:pPr>
        <w:jc w:val="both"/>
        <w:rPr>
          <w:rFonts w:ascii="Times New Roman" w:hAnsi="Times New Roman" w:cs="Times New Roman"/>
          <w:sz w:val="24"/>
          <w:szCs w:val="23"/>
        </w:rPr>
      </w:pPr>
    </w:p>
    <w:p w14:paraId="17353265" w14:textId="77777777" w:rsidR="00425B92" w:rsidRDefault="00425B92" w:rsidP="00893501">
      <w:pPr>
        <w:jc w:val="both"/>
        <w:rPr>
          <w:rFonts w:ascii="Times New Roman" w:hAnsi="Times New Roman" w:cs="Times New Roman"/>
          <w:sz w:val="24"/>
          <w:szCs w:val="23"/>
        </w:rPr>
      </w:pPr>
    </w:p>
    <w:p w14:paraId="6EDB154B" w14:textId="77777777" w:rsidR="00425B92" w:rsidRDefault="00425B92" w:rsidP="00893501">
      <w:pPr>
        <w:jc w:val="both"/>
        <w:rPr>
          <w:rFonts w:ascii="Times New Roman" w:hAnsi="Times New Roman" w:cs="Times New Roman"/>
          <w:sz w:val="24"/>
          <w:szCs w:val="23"/>
        </w:rPr>
      </w:pPr>
    </w:p>
    <w:p w14:paraId="65CCDED2" w14:textId="77777777" w:rsidR="00425B92" w:rsidRDefault="00425B92" w:rsidP="00893501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>ANEXA 1</w:t>
      </w:r>
    </w:p>
    <w:p w14:paraId="7F8D12CD" w14:textId="77777777" w:rsidR="00893501" w:rsidRDefault="00893501" w:rsidP="0042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  <w:r w:rsidRPr="00893501">
        <w:rPr>
          <w:rFonts w:ascii="Times New Roman" w:hAnsi="Times New Roman" w:cs="Times New Roman"/>
          <w:b/>
          <w:bCs/>
          <w:color w:val="000000"/>
          <w:sz w:val="24"/>
          <w:szCs w:val="40"/>
        </w:rPr>
        <w:t xml:space="preserve">GRAFIC PREDARE – PRIMIRE MANUALE SCOLARE - CLASELE </w:t>
      </w:r>
      <w:r w:rsidR="00425B92">
        <w:rPr>
          <w:rFonts w:ascii="Times New Roman" w:hAnsi="Times New Roman" w:cs="Times New Roman"/>
          <w:b/>
          <w:bCs/>
          <w:color w:val="000000"/>
          <w:sz w:val="24"/>
          <w:szCs w:val="40"/>
        </w:rPr>
        <w:t>IX – XII</w:t>
      </w:r>
    </w:p>
    <w:p w14:paraId="62172D9E" w14:textId="77777777" w:rsidR="00425B92" w:rsidRDefault="00425B92" w:rsidP="0042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</w:p>
    <w:tbl>
      <w:tblPr>
        <w:tblStyle w:val="TableGrid"/>
        <w:tblW w:w="8819" w:type="dxa"/>
        <w:tblInd w:w="108" w:type="dxa"/>
        <w:tblLook w:val="04A0" w:firstRow="1" w:lastRow="0" w:firstColumn="1" w:lastColumn="0" w:noHBand="0" w:noVBand="1"/>
      </w:tblPr>
      <w:tblGrid>
        <w:gridCol w:w="783"/>
        <w:gridCol w:w="2008"/>
        <w:gridCol w:w="2017"/>
        <w:gridCol w:w="2007"/>
        <w:gridCol w:w="2004"/>
      </w:tblGrid>
      <w:tr w:rsidR="00425B92" w14:paraId="1D2BB58E" w14:textId="77777777" w:rsidTr="00425B92">
        <w:tc>
          <w:tcPr>
            <w:tcW w:w="709" w:type="dxa"/>
          </w:tcPr>
          <w:p w14:paraId="2E3DFD03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NR. CRT.</w:t>
            </w:r>
          </w:p>
        </w:tc>
        <w:tc>
          <w:tcPr>
            <w:tcW w:w="2027" w:type="dxa"/>
          </w:tcPr>
          <w:p w14:paraId="1B20242C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 xml:space="preserve">CLASA </w:t>
            </w:r>
          </w:p>
        </w:tc>
        <w:tc>
          <w:tcPr>
            <w:tcW w:w="2027" w:type="dxa"/>
          </w:tcPr>
          <w:p w14:paraId="3B187BC9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DIRIGINTE</w:t>
            </w:r>
          </w:p>
        </w:tc>
        <w:tc>
          <w:tcPr>
            <w:tcW w:w="2028" w:type="dxa"/>
          </w:tcPr>
          <w:p w14:paraId="355192A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DATA</w:t>
            </w:r>
          </w:p>
        </w:tc>
        <w:tc>
          <w:tcPr>
            <w:tcW w:w="2028" w:type="dxa"/>
          </w:tcPr>
          <w:p w14:paraId="1573F932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ORA</w:t>
            </w:r>
          </w:p>
        </w:tc>
      </w:tr>
      <w:tr w:rsidR="00425B92" w14:paraId="6CD0ECFF" w14:textId="77777777" w:rsidTr="00425B92">
        <w:tc>
          <w:tcPr>
            <w:tcW w:w="709" w:type="dxa"/>
          </w:tcPr>
          <w:p w14:paraId="30E0B984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1</w:t>
            </w:r>
          </w:p>
        </w:tc>
        <w:tc>
          <w:tcPr>
            <w:tcW w:w="2027" w:type="dxa"/>
          </w:tcPr>
          <w:p w14:paraId="3839C7E2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IX FILO</w:t>
            </w:r>
          </w:p>
        </w:tc>
        <w:tc>
          <w:tcPr>
            <w:tcW w:w="2027" w:type="dxa"/>
          </w:tcPr>
          <w:p w14:paraId="1BB5F52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2E8AC105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1C1BAD3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067DBC40" w14:textId="77777777" w:rsidTr="00425B92">
        <w:tc>
          <w:tcPr>
            <w:tcW w:w="709" w:type="dxa"/>
          </w:tcPr>
          <w:p w14:paraId="2620E08F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2</w:t>
            </w:r>
          </w:p>
        </w:tc>
        <w:tc>
          <w:tcPr>
            <w:tcW w:w="2027" w:type="dxa"/>
          </w:tcPr>
          <w:p w14:paraId="5653936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X FILO</w:t>
            </w:r>
          </w:p>
        </w:tc>
        <w:tc>
          <w:tcPr>
            <w:tcW w:w="2027" w:type="dxa"/>
          </w:tcPr>
          <w:p w14:paraId="5F4AE53B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5748EA37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234E1B65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0C994905" w14:textId="77777777" w:rsidTr="00425B92">
        <w:tc>
          <w:tcPr>
            <w:tcW w:w="709" w:type="dxa"/>
          </w:tcPr>
          <w:p w14:paraId="20AB8C76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3</w:t>
            </w:r>
          </w:p>
        </w:tc>
        <w:tc>
          <w:tcPr>
            <w:tcW w:w="2027" w:type="dxa"/>
          </w:tcPr>
          <w:p w14:paraId="703860F5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XI FILO</w:t>
            </w:r>
          </w:p>
        </w:tc>
        <w:tc>
          <w:tcPr>
            <w:tcW w:w="2027" w:type="dxa"/>
          </w:tcPr>
          <w:p w14:paraId="3DEC8BE4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36BF9174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6E3BF0FF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2879B291" w14:textId="77777777" w:rsidTr="00425B92">
        <w:tc>
          <w:tcPr>
            <w:tcW w:w="709" w:type="dxa"/>
          </w:tcPr>
          <w:p w14:paraId="6F930B52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4</w:t>
            </w:r>
          </w:p>
        </w:tc>
        <w:tc>
          <w:tcPr>
            <w:tcW w:w="2027" w:type="dxa"/>
          </w:tcPr>
          <w:p w14:paraId="77264611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XII FILO</w:t>
            </w:r>
          </w:p>
        </w:tc>
        <w:tc>
          <w:tcPr>
            <w:tcW w:w="2027" w:type="dxa"/>
          </w:tcPr>
          <w:p w14:paraId="125AEEFE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458F40A4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23AFC087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1AFD8B73" w14:textId="77777777" w:rsidTr="00425B92">
        <w:tc>
          <w:tcPr>
            <w:tcW w:w="709" w:type="dxa"/>
          </w:tcPr>
          <w:p w14:paraId="5FC42F01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5</w:t>
            </w:r>
          </w:p>
        </w:tc>
        <w:tc>
          <w:tcPr>
            <w:tcW w:w="2027" w:type="dxa"/>
          </w:tcPr>
          <w:p w14:paraId="044C1A66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IX SEM</w:t>
            </w:r>
          </w:p>
        </w:tc>
        <w:tc>
          <w:tcPr>
            <w:tcW w:w="2027" w:type="dxa"/>
          </w:tcPr>
          <w:p w14:paraId="769D7725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11F0BA35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5B244F2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5588FE91" w14:textId="77777777" w:rsidTr="00425B92">
        <w:tc>
          <w:tcPr>
            <w:tcW w:w="709" w:type="dxa"/>
          </w:tcPr>
          <w:p w14:paraId="0BDB6D0F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6</w:t>
            </w:r>
          </w:p>
        </w:tc>
        <w:tc>
          <w:tcPr>
            <w:tcW w:w="2027" w:type="dxa"/>
          </w:tcPr>
          <w:p w14:paraId="7BF3875A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X SEM</w:t>
            </w:r>
          </w:p>
        </w:tc>
        <w:tc>
          <w:tcPr>
            <w:tcW w:w="2027" w:type="dxa"/>
          </w:tcPr>
          <w:p w14:paraId="489C7CA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366727B4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2E6AE2BB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22353657" w14:textId="77777777" w:rsidTr="00425B92">
        <w:tc>
          <w:tcPr>
            <w:tcW w:w="709" w:type="dxa"/>
          </w:tcPr>
          <w:p w14:paraId="039AEA54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7</w:t>
            </w:r>
          </w:p>
        </w:tc>
        <w:tc>
          <w:tcPr>
            <w:tcW w:w="2027" w:type="dxa"/>
          </w:tcPr>
          <w:p w14:paraId="691C5056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XI SEM</w:t>
            </w:r>
          </w:p>
        </w:tc>
        <w:tc>
          <w:tcPr>
            <w:tcW w:w="2027" w:type="dxa"/>
          </w:tcPr>
          <w:p w14:paraId="7E42D971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659CBAF6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48BD5365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  <w:tr w:rsidR="00425B92" w14:paraId="32E2674C" w14:textId="77777777" w:rsidTr="00425B92">
        <w:tc>
          <w:tcPr>
            <w:tcW w:w="709" w:type="dxa"/>
          </w:tcPr>
          <w:p w14:paraId="6E72699D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8</w:t>
            </w:r>
          </w:p>
        </w:tc>
        <w:tc>
          <w:tcPr>
            <w:tcW w:w="2027" w:type="dxa"/>
          </w:tcPr>
          <w:p w14:paraId="364AAD36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  <w:t>XII SEM</w:t>
            </w:r>
          </w:p>
        </w:tc>
        <w:tc>
          <w:tcPr>
            <w:tcW w:w="2027" w:type="dxa"/>
          </w:tcPr>
          <w:p w14:paraId="69E3D026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63B53258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  <w:tc>
          <w:tcPr>
            <w:tcW w:w="2028" w:type="dxa"/>
          </w:tcPr>
          <w:p w14:paraId="3959536E" w14:textId="77777777" w:rsidR="00425B92" w:rsidRDefault="00425B92" w:rsidP="0042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</w:p>
        </w:tc>
      </w:tr>
    </w:tbl>
    <w:p w14:paraId="32A19B43" w14:textId="77777777" w:rsidR="00425B92" w:rsidRDefault="00425B92" w:rsidP="0042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</w:p>
    <w:p w14:paraId="7CCE2C35" w14:textId="77777777" w:rsidR="00425B92" w:rsidRDefault="00425B92" w:rsidP="0042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</w:p>
    <w:p w14:paraId="0C82E96A" w14:textId="77777777" w:rsidR="00425B92" w:rsidRPr="00893501" w:rsidRDefault="00425B92" w:rsidP="0042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40"/>
        </w:rPr>
      </w:pPr>
    </w:p>
    <w:p w14:paraId="15413A3D" w14:textId="77777777" w:rsidR="00893501" w:rsidRPr="00893501" w:rsidRDefault="00893501" w:rsidP="00893501">
      <w:pPr>
        <w:jc w:val="both"/>
        <w:rPr>
          <w:rFonts w:ascii="Times New Roman" w:hAnsi="Times New Roman" w:cs="Times New Roman"/>
          <w:sz w:val="24"/>
        </w:rPr>
      </w:pPr>
    </w:p>
    <w:p w14:paraId="0263E884" w14:textId="77777777" w:rsidR="00864349" w:rsidRPr="00893501" w:rsidRDefault="00864349" w:rsidP="00893501">
      <w:pPr>
        <w:jc w:val="both"/>
        <w:rPr>
          <w:sz w:val="24"/>
        </w:rPr>
      </w:pPr>
    </w:p>
    <w:sectPr w:rsidR="00864349" w:rsidRPr="00893501" w:rsidSect="00864349">
      <w:headerReference w:type="default" r:id="rId7"/>
      <w:footerReference w:type="default" r:id="rId8"/>
      <w:pgSz w:w="11906" w:h="16838"/>
      <w:pgMar w:top="851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3511" w14:textId="77777777" w:rsidR="002573E3" w:rsidRDefault="002573E3" w:rsidP="00864349">
      <w:pPr>
        <w:spacing w:after="0" w:line="240" w:lineRule="auto"/>
      </w:pPr>
      <w:r>
        <w:separator/>
      </w:r>
    </w:p>
  </w:endnote>
  <w:endnote w:type="continuationSeparator" w:id="0">
    <w:p w14:paraId="3C73E791" w14:textId="77777777" w:rsidR="002573E3" w:rsidRDefault="002573E3" w:rsidP="008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8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52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B745C" w14:textId="77777777" w:rsidR="00425B92" w:rsidRDefault="00425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9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0BBE44" w14:textId="77777777" w:rsidR="00425B92" w:rsidRDefault="0042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DDEB" w14:textId="77777777" w:rsidR="002573E3" w:rsidRDefault="002573E3" w:rsidP="00864349">
      <w:pPr>
        <w:spacing w:after="0" w:line="240" w:lineRule="auto"/>
      </w:pPr>
      <w:r>
        <w:separator/>
      </w:r>
    </w:p>
  </w:footnote>
  <w:footnote w:type="continuationSeparator" w:id="0">
    <w:p w14:paraId="1C344005" w14:textId="77777777" w:rsidR="002573E3" w:rsidRDefault="002573E3" w:rsidP="008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4"/>
      <w:gridCol w:w="3402"/>
      <w:gridCol w:w="1559"/>
    </w:tblGrid>
    <w:tr w:rsidR="00864349" w:rsidRPr="00411131" w14:paraId="204D21A8" w14:textId="77777777" w:rsidTr="00864349">
      <w:trPr>
        <w:trHeight w:val="279"/>
      </w:trPr>
      <w:tc>
        <w:tcPr>
          <w:tcW w:w="5104" w:type="dxa"/>
          <w:vMerge w:val="restart"/>
          <w:shd w:val="clear" w:color="auto" w:fill="auto"/>
          <w:vAlign w:val="center"/>
        </w:tcPr>
        <w:p w14:paraId="2DC4EBD6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411131">
            <w:rPr>
              <w:rFonts w:ascii="Times New Roman" w:eastAsia="Calibri" w:hAnsi="Times New Roman" w:cs="Times New Roman"/>
              <w:b/>
            </w:rPr>
            <w:t xml:space="preserve">MINISTERUL EDUCAȚIEI </w:t>
          </w:r>
          <w:r>
            <w:rPr>
              <w:rFonts w:ascii="Times New Roman" w:eastAsia="Calibri" w:hAnsi="Times New Roman" w:cs="Times New Roman"/>
              <w:b/>
            </w:rPr>
            <w:t>ȘI CERCETĂRII</w:t>
          </w:r>
        </w:p>
      </w:tc>
      <w:tc>
        <w:tcPr>
          <w:tcW w:w="3402" w:type="dxa"/>
          <w:shd w:val="clear" w:color="auto" w:fill="auto"/>
          <w:vAlign w:val="center"/>
        </w:tcPr>
        <w:p w14:paraId="76983C44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411131">
            <w:rPr>
              <w:rFonts w:ascii="Times New Roman" w:eastAsia="Calibri" w:hAnsi="Times New Roman" w:cs="Times New Roman"/>
              <w:b/>
              <w:lang w:val="it-IT"/>
            </w:rPr>
            <w:t>PROCEDURĂ</w:t>
          </w:r>
          <w:r w:rsidRPr="00411131">
            <w:rPr>
              <w:rFonts w:ascii="Times New Roman" w:eastAsia="Calibri" w:hAnsi="Times New Roman" w:cs="Times New Roman"/>
              <w:b/>
            </w:rPr>
            <w:t xml:space="preserve"> OPERAȚIONALĂ</w:t>
          </w:r>
        </w:p>
      </w:tc>
      <w:tc>
        <w:tcPr>
          <w:tcW w:w="1559" w:type="dxa"/>
          <w:shd w:val="clear" w:color="auto" w:fill="auto"/>
        </w:tcPr>
        <w:p w14:paraId="494D0080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pt-BR"/>
            </w:rPr>
          </w:pPr>
          <w:r w:rsidRPr="00411131">
            <w:rPr>
              <w:rFonts w:ascii="Times New Roman" w:eastAsia="Calibri" w:hAnsi="Times New Roman" w:cs="Times New Roman"/>
              <w:b/>
              <w:lang w:val="pt-BR"/>
            </w:rPr>
            <w:t>Ediţia I</w:t>
          </w:r>
        </w:p>
        <w:p w14:paraId="2A191BD2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pt-BR"/>
            </w:rPr>
          </w:pPr>
          <w:r w:rsidRPr="00411131">
            <w:rPr>
              <w:rFonts w:ascii="Times New Roman" w:eastAsia="Calibri" w:hAnsi="Times New Roman" w:cs="Times New Roman"/>
              <w:b/>
              <w:lang w:val="pt-BR"/>
            </w:rPr>
            <w:t>Nr. de ex. 2</w:t>
          </w:r>
        </w:p>
      </w:tc>
    </w:tr>
    <w:tr w:rsidR="00864349" w:rsidRPr="00411131" w14:paraId="4951B0E6" w14:textId="77777777" w:rsidTr="00864349">
      <w:trPr>
        <w:trHeight w:val="491"/>
      </w:trPr>
      <w:tc>
        <w:tcPr>
          <w:tcW w:w="5104" w:type="dxa"/>
          <w:vMerge/>
          <w:shd w:val="clear" w:color="auto" w:fill="auto"/>
        </w:tcPr>
        <w:p w14:paraId="4A10DFC1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lang w:val="pt-BR"/>
            </w:rPr>
          </w:pP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0464D206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lang w:val="it-IT"/>
            </w:rPr>
          </w:pPr>
          <w:r w:rsidRPr="00864349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PROCEDURA DE PREDARE 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- </w:t>
          </w:r>
          <w:r w:rsidRPr="00864349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PRIMIRE MANUALE 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Ș</w:t>
          </w:r>
          <w:r w:rsidRPr="00864349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COLARE</w:t>
          </w:r>
        </w:p>
      </w:tc>
      <w:tc>
        <w:tcPr>
          <w:tcW w:w="1559" w:type="dxa"/>
          <w:vMerge w:val="restart"/>
          <w:shd w:val="clear" w:color="auto" w:fill="auto"/>
        </w:tcPr>
        <w:p w14:paraId="2AD9DAAA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proofErr w:type="spellStart"/>
          <w:r w:rsidRPr="00411131">
            <w:rPr>
              <w:rFonts w:ascii="Times New Roman" w:eastAsia="Calibri" w:hAnsi="Times New Roman" w:cs="Times New Roman"/>
              <w:b/>
            </w:rPr>
            <w:t>Revizia</w:t>
          </w:r>
          <w:proofErr w:type="spellEnd"/>
          <w:r w:rsidRPr="00411131">
            <w:rPr>
              <w:rFonts w:ascii="Times New Roman" w:eastAsia="Calibri" w:hAnsi="Times New Roman" w:cs="Times New Roman"/>
              <w:b/>
            </w:rPr>
            <w:t xml:space="preserve"> -</w:t>
          </w:r>
        </w:p>
        <w:p w14:paraId="02A6853A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11131">
            <w:rPr>
              <w:rFonts w:ascii="Times New Roman" w:eastAsia="Calibri" w:hAnsi="Times New Roman" w:cs="Times New Roman"/>
              <w:b/>
            </w:rPr>
            <w:t>Nr. de ex. -</w:t>
          </w:r>
        </w:p>
      </w:tc>
    </w:tr>
    <w:tr w:rsidR="00864349" w:rsidRPr="00411131" w14:paraId="13AFB905" w14:textId="77777777" w:rsidTr="00864349">
      <w:trPr>
        <w:trHeight w:val="491"/>
      </w:trPr>
      <w:tc>
        <w:tcPr>
          <w:tcW w:w="5104" w:type="dxa"/>
          <w:vMerge w:val="restart"/>
          <w:shd w:val="clear" w:color="auto" w:fill="auto"/>
        </w:tcPr>
        <w:p w14:paraId="5DFC558D" w14:textId="77777777" w:rsidR="00864349" w:rsidRPr="00411131" w:rsidRDefault="00864349" w:rsidP="00366F2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</w:rPr>
          </w:pPr>
          <w:r w:rsidRPr="00864349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7A8D9F51" wp14:editId="2625D0E7">
                <wp:simplePos x="0" y="0"/>
                <wp:positionH relativeFrom="column">
                  <wp:posOffset>2362200</wp:posOffset>
                </wp:positionH>
                <wp:positionV relativeFrom="paragraph">
                  <wp:posOffset>27940</wp:posOffset>
                </wp:positionV>
                <wp:extent cx="778066" cy="1041595"/>
                <wp:effectExtent l="0" t="0" r="3175" b="635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066" cy="1041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  <w:u w:val="single"/>
            </w:rPr>
            <w:t>INSPECTORATUL ŞCOLAR JUDEŢEAN – VASLUI</w:t>
          </w:r>
        </w:p>
        <w:p w14:paraId="346AE594" w14:textId="77777777" w:rsidR="00864349" w:rsidRPr="00411131" w:rsidRDefault="00864349" w:rsidP="00366F24">
          <w:pPr>
            <w:tabs>
              <w:tab w:val="center" w:pos="4693"/>
              <w:tab w:val="left" w:pos="681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                    EPISCOPIA HUŞILOR</w:t>
          </w:r>
        </w:p>
        <w:p w14:paraId="03F63310" w14:textId="77777777" w:rsidR="00864349" w:rsidRPr="00411131" w:rsidRDefault="00864349" w:rsidP="00366F24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411131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    SEMINARUL TEOLOGIC ORTODOX </w:t>
          </w:r>
        </w:p>
        <w:p w14:paraId="1711AD8E" w14:textId="77777777" w:rsidR="00864349" w:rsidRPr="00411131" w:rsidRDefault="00864349" w:rsidP="00366F24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411131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    ,,SF. IOAN GURĂ DE AUR”  HUŞI</w:t>
          </w:r>
        </w:p>
        <w:p w14:paraId="1C3BD1AB" w14:textId="77777777" w:rsidR="00864349" w:rsidRPr="00411131" w:rsidRDefault="00864349" w:rsidP="00366F2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Str. I. Al. </w:t>
          </w:r>
          <w:proofErr w:type="spellStart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Angheluş</w:t>
          </w:r>
          <w:proofErr w:type="spellEnd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, nr. 1, </w:t>
          </w:r>
          <w:proofErr w:type="spellStart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mun</w:t>
          </w:r>
          <w:proofErr w:type="spellEnd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. </w:t>
          </w:r>
          <w:proofErr w:type="spellStart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Huşi</w:t>
          </w:r>
          <w:proofErr w:type="spellEnd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, </w:t>
          </w:r>
          <w:proofErr w:type="spellStart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jud</w:t>
          </w:r>
          <w:proofErr w:type="spellEnd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. </w:t>
          </w:r>
          <w:proofErr w:type="spellStart"/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Vaslui</w:t>
          </w:r>
          <w:proofErr w:type="spellEnd"/>
        </w:p>
        <w:p w14:paraId="3DE73FA0" w14:textId="77777777" w:rsidR="00864349" w:rsidRPr="00411131" w:rsidRDefault="00864349" w:rsidP="00366F2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                  Tel./fax: 0235/471599</w:t>
          </w:r>
        </w:p>
        <w:p w14:paraId="6B80A0EF" w14:textId="77777777" w:rsidR="00864349" w:rsidRPr="00411131" w:rsidRDefault="00864349" w:rsidP="00366F24">
          <w:pPr>
            <w:tabs>
              <w:tab w:val="left" w:pos="1150"/>
              <w:tab w:val="center" w:pos="44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sz w:val="16"/>
              <w:szCs w:val="16"/>
              <w:u w:val="single"/>
            </w:rPr>
          </w:pPr>
          <w:r w:rsidRPr="0041113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        Site: </w:t>
          </w:r>
          <w:hyperlink r:id="rId2" w:history="1">
            <w:r w:rsidRPr="00411131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  <w:t>www.seminarulteologichusi.ro</w:t>
            </w:r>
          </w:hyperlink>
        </w:p>
        <w:p w14:paraId="40AAD96D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11131">
            <w:rPr>
              <w:rFonts w:eastAsia="Times New Roman" w:cs="Times New Roman"/>
              <w:b/>
              <w:sz w:val="16"/>
              <w:szCs w:val="16"/>
            </w:rPr>
            <w:t xml:space="preserve">       E-mail: </w:t>
          </w:r>
          <w:hyperlink r:id="rId3" w:history="1">
            <w:r w:rsidRPr="00411131">
              <w:rPr>
                <w:rFonts w:eastAsia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seminarulteologichusi@yahoo.com</w:t>
            </w:r>
          </w:hyperlink>
        </w:p>
      </w:tc>
      <w:tc>
        <w:tcPr>
          <w:tcW w:w="3402" w:type="dxa"/>
          <w:vMerge/>
          <w:shd w:val="clear" w:color="auto" w:fill="auto"/>
          <w:vAlign w:val="center"/>
        </w:tcPr>
        <w:p w14:paraId="7563F3F3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it-IT"/>
            </w:rPr>
          </w:pPr>
        </w:p>
      </w:tc>
      <w:tc>
        <w:tcPr>
          <w:tcW w:w="1559" w:type="dxa"/>
          <w:vMerge/>
          <w:shd w:val="clear" w:color="auto" w:fill="auto"/>
        </w:tcPr>
        <w:p w14:paraId="1692AAD0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</w:tr>
    <w:tr w:rsidR="00864349" w:rsidRPr="00411131" w14:paraId="0FD70554" w14:textId="77777777" w:rsidTr="00864349">
      <w:trPr>
        <w:trHeight w:val="277"/>
      </w:trPr>
      <w:tc>
        <w:tcPr>
          <w:tcW w:w="5104" w:type="dxa"/>
          <w:vMerge/>
          <w:shd w:val="clear" w:color="auto" w:fill="auto"/>
        </w:tcPr>
        <w:p w14:paraId="5759A4EB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3402" w:type="dxa"/>
          <w:vMerge/>
          <w:shd w:val="clear" w:color="auto" w:fill="auto"/>
          <w:vAlign w:val="center"/>
        </w:tcPr>
        <w:p w14:paraId="2518BCBD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shd w:val="clear" w:color="auto" w:fill="auto"/>
        </w:tcPr>
        <w:p w14:paraId="410D71AE" w14:textId="77777777" w:rsidR="00864349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proofErr w:type="spellStart"/>
          <w:r w:rsidRPr="00411131">
            <w:rPr>
              <w:rFonts w:ascii="Times New Roman" w:eastAsia="Calibri" w:hAnsi="Times New Roman" w:cs="Times New Roman"/>
              <w:b/>
            </w:rPr>
            <w:t>Pagina</w:t>
          </w:r>
          <w:proofErr w:type="spellEnd"/>
          <w:r w:rsidRPr="00411131">
            <w:rPr>
              <w:rFonts w:ascii="Times New Roman" w:eastAsia="Calibri" w:hAnsi="Times New Roman" w:cs="Times New Roman"/>
              <w:b/>
            </w:rPr>
            <w:t xml:space="preserve"> </w:t>
          </w:r>
          <w:r w:rsidRPr="00411131">
            <w:rPr>
              <w:rFonts w:eastAsia="Calibri" w:cs="Times New Roman"/>
            </w:rPr>
            <w:t>....</w:t>
          </w:r>
          <w:r w:rsidRPr="00411131">
            <w:rPr>
              <w:rFonts w:ascii="Times New Roman" w:eastAsia="Calibri" w:hAnsi="Times New Roman" w:cs="Times New Roman"/>
              <w:b/>
            </w:rPr>
            <w:t xml:space="preserve"> </w:t>
          </w:r>
        </w:p>
        <w:p w14:paraId="3BCF03F1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d</w:t>
          </w:r>
          <w:r w:rsidRPr="00411131">
            <w:rPr>
              <w:rFonts w:ascii="Times New Roman" w:eastAsia="Calibri" w:hAnsi="Times New Roman" w:cs="Times New Roman"/>
              <w:b/>
            </w:rPr>
            <w:t xml:space="preserve">in </w:t>
          </w:r>
          <w:r>
            <w:rPr>
              <w:rFonts w:ascii="Times New Roman" w:eastAsia="Calibri" w:hAnsi="Times New Roman" w:cs="Times New Roman"/>
              <w:b/>
            </w:rPr>
            <w:t>....</w:t>
          </w:r>
        </w:p>
      </w:tc>
    </w:tr>
    <w:tr w:rsidR="00864349" w:rsidRPr="00411131" w14:paraId="522B7EB0" w14:textId="77777777" w:rsidTr="00864349">
      <w:trPr>
        <w:trHeight w:val="491"/>
      </w:trPr>
      <w:tc>
        <w:tcPr>
          <w:tcW w:w="5104" w:type="dxa"/>
          <w:vMerge/>
          <w:shd w:val="clear" w:color="auto" w:fill="auto"/>
        </w:tcPr>
        <w:p w14:paraId="46F413A6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3402" w:type="dxa"/>
          <w:vMerge/>
          <w:shd w:val="clear" w:color="auto" w:fill="auto"/>
          <w:vAlign w:val="center"/>
        </w:tcPr>
        <w:p w14:paraId="1CA2A09F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vMerge w:val="restart"/>
          <w:shd w:val="clear" w:color="auto" w:fill="auto"/>
        </w:tcPr>
        <w:p w14:paraId="25F8BB05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Exemplar: 1</w:t>
          </w:r>
        </w:p>
      </w:tc>
    </w:tr>
    <w:tr w:rsidR="00864349" w:rsidRPr="00411131" w14:paraId="714A93DA" w14:textId="77777777" w:rsidTr="00864349">
      <w:trPr>
        <w:trHeight w:val="420"/>
      </w:trPr>
      <w:tc>
        <w:tcPr>
          <w:tcW w:w="5104" w:type="dxa"/>
          <w:vMerge/>
          <w:shd w:val="clear" w:color="auto" w:fill="auto"/>
        </w:tcPr>
        <w:p w14:paraId="69A817E7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70A9DD52" w14:textId="77777777" w:rsidR="00864349" w:rsidRPr="00411131" w:rsidRDefault="00864349" w:rsidP="008643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lang w:val="fr-FR"/>
            </w:rPr>
            <w:t>Cod</w:t>
          </w:r>
          <w:r w:rsidRPr="00411131">
            <w:rPr>
              <w:rFonts w:ascii="Times New Roman" w:eastAsia="Calibri" w:hAnsi="Times New Roman" w:cs="Times New Roman"/>
              <w:b/>
              <w:lang w:val="fr-FR"/>
            </w:rPr>
            <w:t>: PO-01.01</w:t>
          </w:r>
        </w:p>
      </w:tc>
      <w:tc>
        <w:tcPr>
          <w:tcW w:w="1559" w:type="dxa"/>
          <w:vMerge/>
          <w:shd w:val="clear" w:color="auto" w:fill="auto"/>
        </w:tcPr>
        <w:p w14:paraId="3F9C7BEA" w14:textId="77777777" w:rsidR="00864349" w:rsidRPr="00411131" w:rsidRDefault="00864349" w:rsidP="00366F2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</w:rPr>
          </w:pPr>
        </w:p>
      </w:tc>
    </w:tr>
  </w:tbl>
  <w:p w14:paraId="5516F5D9" w14:textId="77777777" w:rsidR="00864349" w:rsidRPr="00864349" w:rsidRDefault="0086434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C087B"/>
    <w:multiLevelType w:val="hybridMultilevel"/>
    <w:tmpl w:val="D7F2FD2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C0F1ED6"/>
    <w:multiLevelType w:val="hybridMultilevel"/>
    <w:tmpl w:val="73449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27E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C4E34CA"/>
    <w:multiLevelType w:val="multilevel"/>
    <w:tmpl w:val="115A0DC4"/>
    <w:name w:val="WWNum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49"/>
    <w:rsid w:val="00075587"/>
    <w:rsid w:val="001A5C2E"/>
    <w:rsid w:val="002573E3"/>
    <w:rsid w:val="00425B92"/>
    <w:rsid w:val="007A1910"/>
    <w:rsid w:val="00864349"/>
    <w:rsid w:val="00893501"/>
    <w:rsid w:val="00C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69DE"/>
  <w15:docId w15:val="{CE4A5ED5-AD5E-46DE-97ED-C5A3F64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34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49"/>
  </w:style>
  <w:style w:type="paragraph" w:styleId="Footer">
    <w:name w:val="footer"/>
    <w:basedOn w:val="Normal"/>
    <w:link w:val="FooterChar"/>
    <w:uiPriority w:val="99"/>
    <w:unhideWhenUsed/>
    <w:rsid w:val="008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49"/>
  </w:style>
  <w:style w:type="paragraph" w:customStyle="1" w:styleId="Default">
    <w:name w:val="Default"/>
    <w:rsid w:val="0089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inarulteologichusi@yahoo.com" TargetMode="External"/><Relationship Id="rId2" Type="http://schemas.openxmlformats.org/officeDocument/2006/relationships/hyperlink" Target="http://www.seminarulteologichus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Tacu</dc:creator>
  <cp:lastModifiedBy>test</cp:lastModifiedBy>
  <cp:revision>2</cp:revision>
  <dcterms:created xsi:type="dcterms:W3CDTF">2020-09-12T06:02:00Z</dcterms:created>
  <dcterms:modified xsi:type="dcterms:W3CDTF">2020-09-12T06:02:00Z</dcterms:modified>
</cp:coreProperties>
</file>